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0ACFDBF0"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446C0">
        <w:rPr>
          <w:rFonts w:ascii="Times New Roman" w:hAnsi="Times New Roman"/>
          <w:b/>
          <w:lang w:val="es-ES"/>
        </w:rPr>
        <w:t>2</w:t>
      </w:r>
      <w:r w:rsidR="00F12E68">
        <w:rPr>
          <w:rFonts w:ascii="Times New Roman" w:hAnsi="Times New Roman"/>
          <w:b/>
          <w:lang w:val="es-ES"/>
        </w:rPr>
        <w:t>9</w:t>
      </w:r>
      <w:r w:rsidR="000C3A96">
        <w:rPr>
          <w:rFonts w:ascii="Times New Roman" w:hAnsi="Times New Roman"/>
          <w:b/>
          <w:lang w:val="es-ES"/>
        </w:rPr>
        <w:t xml:space="preserve"> DE JU</w:t>
      </w:r>
      <w:r w:rsidR="00DB4432">
        <w:rPr>
          <w:rFonts w:ascii="Times New Roman" w:hAnsi="Times New Roman"/>
          <w:b/>
          <w:lang w:val="es-ES"/>
        </w:rPr>
        <w:t>L</w:t>
      </w:r>
      <w:r w:rsidR="000C3A96">
        <w:rPr>
          <w:rFonts w:ascii="Times New Roman" w:hAnsi="Times New Roman"/>
          <w:b/>
          <w:lang w:val="es-ES"/>
        </w:rPr>
        <w:t>IO</w:t>
      </w:r>
      <w:r w:rsidR="00F12E68">
        <w:rPr>
          <w:rFonts w:ascii="Times New Roman" w:hAnsi="Times New Roman"/>
          <w:b/>
          <w:lang w:val="es-ES"/>
        </w:rPr>
        <w:t xml:space="preserve"> AL 4 DE AGOSTO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1366C1D2" w14:textId="0A2BD4DE" w:rsidR="00B446C0" w:rsidRDefault="00142822" w:rsidP="00B446C0">
      <w:pPr>
        <w:rPr>
          <w:rFonts w:ascii="Times New Roman" w:hAnsi="Times New Roman"/>
          <w:b/>
          <w:u w:val="single"/>
          <w:lang w:val="es-ES"/>
        </w:rPr>
      </w:pPr>
      <w:r>
        <w:rPr>
          <w:rFonts w:ascii="Times New Roman" w:hAnsi="Times New Roman"/>
          <w:b/>
          <w:u w:val="single"/>
          <w:lang w:val="es-ES"/>
        </w:rPr>
        <w:t xml:space="preserve">LUNES </w:t>
      </w:r>
      <w:r w:rsidR="00B446C0">
        <w:rPr>
          <w:rFonts w:ascii="Times New Roman" w:hAnsi="Times New Roman"/>
          <w:b/>
          <w:u w:val="single"/>
          <w:lang w:val="es-ES"/>
        </w:rPr>
        <w:t>2</w:t>
      </w:r>
      <w:r w:rsidR="00F12E68">
        <w:rPr>
          <w:rFonts w:ascii="Times New Roman" w:hAnsi="Times New Roman"/>
          <w:b/>
          <w:u w:val="single"/>
          <w:lang w:val="es-ES"/>
        </w:rPr>
        <w:t>9</w:t>
      </w:r>
    </w:p>
    <w:p w14:paraId="5148ABE2" w14:textId="77777777" w:rsidR="00F12E68" w:rsidRDefault="00F12E68" w:rsidP="00B446C0">
      <w:pPr>
        <w:rPr>
          <w:rFonts w:ascii="Times New Roman" w:hAnsi="Times New Roman"/>
          <w:b/>
          <w:u w:val="single"/>
          <w:lang w:val="es-ES"/>
        </w:rPr>
      </w:pPr>
    </w:p>
    <w:p w14:paraId="168AFBAA" w14:textId="77777777" w:rsidR="00F12E68" w:rsidRPr="00F12E68" w:rsidRDefault="00F12E68" w:rsidP="00F12E68">
      <w:pPr>
        <w:rPr>
          <w:rFonts w:ascii="Verdana" w:hAnsi="Verdana"/>
          <w:b/>
          <w:bCs/>
          <w:color w:val="123A64"/>
          <w:sz w:val="34"/>
          <w:szCs w:val="34"/>
        </w:rPr>
      </w:pPr>
      <w:r w:rsidRPr="00F12E68">
        <w:rPr>
          <w:rFonts w:ascii="Verdana" w:hAnsi="Verdana"/>
          <w:b/>
          <w:bCs/>
          <w:color w:val="123A64"/>
          <w:sz w:val="34"/>
          <w:szCs w:val="34"/>
        </w:rPr>
        <w:t>II. Autoridades y personal. - A. Nombramientos, situaciones e incidencias</w:t>
      </w:r>
    </w:p>
    <w:p w14:paraId="7869E42B" w14:textId="77777777" w:rsidR="00F12E68" w:rsidRDefault="00F12E68" w:rsidP="00B446C0">
      <w:pPr>
        <w:rPr>
          <w:rFonts w:ascii="Times New Roman" w:hAnsi="Times New Roman"/>
          <w:b/>
          <w:u w:val="single"/>
          <w:lang w:val="es-ES"/>
        </w:rPr>
      </w:pPr>
    </w:p>
    <w:p w14:paraId="464A1B94" w14:textId="77777777" w:rsidR="00F12E68" w:rsidRDefault="00F12E68" w:rsidP="00F12E6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410E66B" w14:textId="77777777" w:rsidR="00F12E68" w:rsidRDefault="00F12E68" w:rsidP="00F12E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37644EB2" w14:textId="77777777" w:rsidR="00F12E68" w:rsidRDefault="00F12E68" w:rsidP="00F12E68">
      <w:pPr>
        <w:pStyle w:val="NormalWeb"/>
        <w:numPr>
          <w:ilvl w:val="0"/>
          <w:numId w:val="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julio de 2024, de la Presidencia de la Agencia Estatal de Administración Tributaria, por la que se resuelve la convocatoria de libre designación, efectuada por Resolución de 22 de marzo de 2024.</w:t>
      </w:r>
    </w:p>
    <w:p w14:paraId="1E2BC281" w14:textId="77777777" w:rsidR="00F12E68" w:rsidRDefault="00000000" w:rsidP="00F12E68">
      <w:pPr>
        <w:pStyle w:val="puntopdf"/>
        <w:numPr>
          <w:ilvl w:val="1"/>
          <w:numId w:val="69"/>
        </w:numPr>
        <w:shd w:val="clear" w:color="auto" w:fill="F8F8F8"/>
        <w:spacing w:before="0" w:after="0"/>
        <w:ind w:left="1680" w:right="240"/>
        <w:rPr>
          <w:rFonts w:ascii="Verdana" w:hAnsi="Verdana"/>
          <w:color w:val="000000"/>
          <w:sz w:val="22"/>
          <w:szCs w:val="22"/>
        </w:rPr>
      </w:pPr>
      <w:hyperlink r:id="rId10" w:tooltip="PDF firmado BOE-A-2024-15581" w:history="1">
        <w:r w:rsidR="00F12E68">
          <w:rPr>
            <w:rStyle w:val="Hipervnculo"/>
            <w:rFonts w:ascii="Verdana" w:hAnsi="Verdana"/>
            <w:sz w:val="22"/>
            <w:szCs w:val="22"/>
          </w:rPr>
          <w:t>PDF (BOE-A-2024-15581 - 3 págs. - 228 KB)</w:t>
        </w:r>
      </w:hyperlink>
    </w:p>
    <w:p w14:paraId="77DD6319" w14:textId="77777777" w:rsidR="00F12E68" w:rsidRDefault="00000000" w:rsidP="00F12E68">
      <w:pPr>
        <w:pStyle w:val="puntohtml"/>
        <w:numPr>
          <w:ilvl w:val="1"/>
          <w:numId w:val="69"/>
        </w:numPr>
        <w:shd w:val="clear" w:color="auto" w:fill="F8F8F8"/>
        <w:spacing w:before="0" w:after="0"/>
        <w:ind w:left="1680" w:right="240"/>
        <w:rPr>
          <w:rFonts w:ascii="Verdana" w:hAnsi="Verdana"/>
          <w:color w:val="000000"/>
          <w:sz w:val="22"/>
          <w:szCs w:val="22"/>
        </w:rPr>
      </w:pPr>
      <w:hyperlink r:id="rId11" w:tooltip="Versión HTML BOE-A-2024-15581" w:history="1">
        <w:r w:rsidR="00F12E68">
          <w:rPr>
            <w:rStyle w:val="Hipervnculo"/>
            <w:rFonts w:ascii="Verdana" w:hAnsi="Verdana"/>
            <w:sz w:val="22"/>
            <w:szCs w:val="22"/>
          </w:rPr>
          <w:t>Otros formatos</w:t>
        </w:r>
      </w:hyperlink>
    </w:p>
    <w:p w14:paraId="032F9BC4" w14:textId="77777777" w:rsidR="00F12E68" w:rsidRDefault="00F12E68" w:rsidP="00F12E68">
      <w:pPr>
        <w:pStyle w:val="NormalWeb"/>
        <w:numPr>
          <w:ilvl w:val="0"/>
          <w:numId w:val="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2024, de la Subsecretaría, por la que se resuelve la convocatoria de libre designación, efectuada por Resolución de 22 de mayo de 2024.</w:t>
      </w:r>
    </w:p>
    <w:p w14:paraId="54774E0C" w14:textId="77777777" w:rsidR="00F12E68" w:rsidRDefault="00000000" w:rsidP="00F12E68">
      <w:pPr>
        <w:pStyle w:val="puntopdf"/>
        <w:numPr>
          <w:ilvl w:val="1"/>
          <w:numId w:val="69"/>
        </w:numPr>
        <w:shd w:val="clear" w:color="auto" w:fill="F8F8F8"/>
        <w:spacing w:before="0" w:after="0"/>
        <w:ind w:left="1680" w:right="240"/>
        <w:rPr>
          <w:rFonts w:ascii="Verdana" w:hAnsi="Verdana"/>
          <w:color w:val="000000"/>
          <w:sz w:val="22"/>
          <w:szCs w:val="22"/>
        </w:rPr>
      </w:pPr>
      <w:hyperlink r:id="rId12" w:tooltip="PDF firmado BOE-A-2024-15582" w:history="1">
        <w:r w:rsidR="00F12E68">
          <w:rPr>
            <w:rStyle w:val="Hipervnculo"/>
            <w:rFonts w:ascii="Verdana" w:hAnsi="Verdana"/>
            <w:sz w:val="22"/>
            <w:szCs w:val="22"/>
          </w:rPr>
          <w:t>PDF (BOE-A-2024-15582 - 2 págs. - 230 KB)</w:t>
        </w:r>
      </w:hyperlink>
    </w:p>
    <w:p w14:paraId="356F6C24" w14:textId="77777777" w:rsidR="00F12E68" w:rsidRDefault="00000000" w:rsidP="00F12E68">
      <w:pPr>
        <w:pStyle w:val="puntohtml"/>
        <w:numPr>
          <w:ilvl w:val="1"/>
          <w:numId w:val="69"/>
        </w:numPr>
        <w:shd w:val="clear" w:color="auto" w:fill="F8F8F8"/>
        <w:spacing w:before="0" w:after="0"/>
        <w:ind w:left="1680" w:right="240"/>
        <w:rPr>
          <w:rFonts w:ascii="Verdana" w:hAnsi="Verdana"/>
          <w:color w:val="000000"/>
          <w:sz w:val="22"/>
          <w:szCs w:val="22"/>
        </w:rPr>
      </w:pPr>
      <w:hyperlink r:id="rId13" w:tooltip="Versión HTML BOE-A-2024-15582" w:history="1">
        <w:r w:rsidR="00F12E68">
          <w:rPr>
            <w:rStyle w:val="Hipervnculo"/>
            <w:rFonts w:ascii="Verdana" w:hAnsi="Verdana"/>
            <w:sz w:val="22"/>
            <w:szCs w:val="22"/>
          </w:rPr>
          <w:t>Otros formatos</w:t>
        </w:r>
      </w:hyperlink>
    </w:p>
    <w:p w14:paraId="4F1561E8" w14:textId="4A48538D" w:rsidR="00F12E68" w:rsidRDefault="00F12E68" w:rsidP="00B446C0">
      <w:pPr>
        <w:rPr>
          <w:rFonts w:ascii="Times New Roman" w:hAnsi="Times New Roman"/>
          <w:b/>
          <w:u w:val="single"/>
          <w:lang w:val="es-ES"/>
        </w:rPr>
      </w:pPr>
      <w:r>
        <w:rPr>
          <w:rFonts w:ascii="Times New Roman" w:hAnsi="Times New Roman"/>
          <w:b/>
          <w:u w:val="single"/>
          <w:lang w:val="es-ES"/>
        </w:rPr>
        <w:t>MARTES 30</w:t>
      </w:r>
    </w:p>
    <w:p w14:paraId="14C36A32" w14:textId="77777777" w:rsidR="005C3461" w:rsidRDefault="005C3461" w:rsidP="00B446C0">
      <w:pPr>
        <w:rPr>
          <w:rFonts w:ascii="Times New Roman" w:hAnsi="Times New Roman"/>
          <w:b/>
          <w:u w:val="single"/>
          <w:lang w:val="es-ES"/>
        </w:rPr>
      </w:pPr>
    </w:p>
    <w:p w14:paraId="5DABC894" w14:textId="77777777" w:rsidR="005C3461" w:rsidRDefault="005C3461" w:rsidP="005C3461">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223AC14A" w14:textId="77777777" w:rsidR="005C3461" w:rsidRDefault="005C3461" w:rsidP="005C346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3160076" w14:textId="77777777" w:rsidR="005C3461" w:rsidRDefault="005C3461" w:rsidP="005C3461">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financieras</w:t>
      </w:r>
    </w:p>
    <w:p w14:paraId="3E1C7AC5" w14:textId="77777777" w:rsidR="005C3461" w:rsidRDefault="005C3461" w:rsidP="005C3461">
      <w:pPr>
        <w:pStyle w:val="NormalWeb"/>
        <w:numPr>
          <w:ilvl w:val="0"/>
          <w:numId w:val="7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2024, de la Secretaría General de Financiación Autonómica y Local, por la que se da cumplimiento al artículo 41.1.a) del Real Decreto-ley 17/2014, de 26 de diciembre, de medidas de sostenibilidad financiera de las comunidades autónomas y entidades locales y otras de carácter económico.</w:t>
      </w:r>
    </w:p>
    <w:p w14:paraId="659EB17A" w14:textId="77777777" w:rsidR="005C3461" w:rsidRDefault="00000000" w:rsidP="005C3461">
      <w:pPr>
        <w:pStyle w:val="puntopdf"/>
        <w:numPr>
          <w:ilvl w:val="1"/>
          <w:numId w:val="70"/>
        </w:numPr>
        <w:shd w:val="clear" w:color="auto" w:fill="F8F8F8"/>
        <w:spacing w:before="0" w:after="0"/>
        <w:ind w:left="1680" w:right="240"/>
        <w:rPr>
          <w:rFonts w:ascii="Verdana" w:hAnsi="Verdana"/>
          <w:color w:val="000000"/>
          <w:sz w:val="22"/>
          <w:szCs w:val="22"/>
        </w:rPr>
      </w:pPr>
      <w:hyperlink r:id="rId14" w:tooltip="PDF firmado BOE-A-2024-15660" w:history="1">
        <w:r w:rsidR="005C3461">
          <w:rPr>
            <w:rStyle w:val="Hipervnculo"/>
            <w:rFonts w:ascii="Verdana" w:hAnsi="Verdana"/>
            <w:sz w:val="22"/>
            <w:szCs w:val="22"/>
          </w:rPr>
          <w:t>PDF (BOE-A-2024-15660 - 2 págs. - 195 KB)</w:t>
        </w:r>
      </w:hyperlink>
    </w:p>
    <w:p w14:paraId="1B46096C" w14:textId="77777777" w:rsidR="005C3461" w:rsidRDefault="00000000" w:rsidP="005C3461">
      <w:pPr>
        <w:pStyle w:val="puntohtml"/>
        <w:numPr>
          <w:ilvl w:val="1"/>
          <w:numId w:val="70"/>
        </w:numPr>
        <w:shd w:val="clear" w:color="auto" w:fill="F8F8F8"/>
        <w:spacing w:before="0" w:after="0"/>
        <w:ind w:left="1680" w:right="240"/>
        <w:rPr>
          <w:rFonts w:ascii="Verdana" w:hAnsi="Verdana"/>
          <w:color w:val="000000"/>
          <w:sz w:val="22"/>
          <w:szCs w:val="22"/>
        </w:rPr>
      </w:pPr>
      <w:hyperlink r:id="rId15" w:tooltip="Versión HTML BOE-A-2024-15660" w:history="1">
        <w:r w:rsidR="005C3461">
          <w:rPr>
            <w:rStyle w:val="Hipervnculo"/>
            <w:rFonts w:ascii="Verdana" w:hAnsi="Verdana"/>
            <w:sz w:val="22"/>
            <w:szCs w:val="22"/>
          </w:rPr>
          <w:t>Otros formatos</w:t>
        </w:r>
      </w:hyperlink>
    </w:p>
    <w:p w14:paraId="269CD2C8" w14:textId="1725C984" w:rsidR="00F12E68" w:rsidRDefault="00F12E68" w:rsidP="00B446C0">
      <w:pPr>
        <w:rPr>
          <w:rFonts w:ascii="Times New Roman" w:hAnsi="Times New Roman"/>
          <w:b/>
          <w:u w:val="single"/>
          <w:lang w:val="es-ES"/>
        </w:rPr>
      </w:pPr>
      <w:r>
        <w:rPr>
          <w:rFonts w:ascii="Times New Roman" w:hAnsi="Times New Roman"/>
          <w:b/>
          <w:u w:val="single"/>
          <w:lang w:val="es-ES"/>
        </w:rPr>
        <w:t>MIÉRCOLES 31</w:t>
      </w:r>
    </w:p>
    <w:p w14:paraId="2E79A648" w14:textId="77777777" w:rsidR="00E53624" w:rsidRDefault="00E53624" w:rsidP="00E53624">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271BF685" w14:textId="77777777" w:rsidR="00E53624" w:rsidRDefault="00E53624" w:rsidP="00E5362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76CD240E" w14:textId="77777777" w:rsidR="00E53624" w:rsidRDefault="00E53624" w:rsidP="00E53624">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Pruebas selectivas</w:t>
      </w:r>
    </w:p>
    <w:p w14:paraId="36ED21D3" w14:textId="77777777" w:rsidR="00E53624" w:rsidRDefault="00E53624" w:rsidP="00E53624">
      <w:pPr>
        <w:pStyle w:val="NormalWeb"/>
        <w:numPr>
          <w:ilvl w:val="0"/>
          <w:numId w:val="7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julio de 2024, de la Secretaría de Estado de Función Pública, por la que se publica el resultado del sorteo a que se refiere el Reglamento General de Ingreso del Personal al Servicio de la Administración del Estado.</w:t>
      </w:r>
    </w:p>
    <w:p w14:paraId="4237757E" w14:textId="77777777" w:rsidR="00E53624" w:rsidRDefault="00000000" w:rsidP="00E53624">
      <w:pPr>
        <w:pStyle w:val="puntopdf"/>
        <w:numPr>
          <w:ilvl w:val="1"/>
          <w:numId w:val="71"/>
        </w:numPr>
        <w:shd w:val="clear" w:color="auto" w:fill="F8F8F8"/>
        <w:spacing w:before="0" w:after="0"/>
        <w:ind w:left="1680" w:right="240"/>
        <w:rPr>
          <w:rFonts w:ascii="Verdana" w:hAnsi="Verdana"/>
          <w:color w:val="000000"/>
          <w:sz w:val="22"/>
          <w:szCs w:val="22"/>
        </w:rPr>
      </w:pPr>
      <w:hyperlink r:id="rId16" w:tooltip="PDF firmado BOE-A-2024-15771" w:history="1">
        <w:r w:rsidR="00E53624">
          <w:rPr>
            <w:rStyle w:val="Hipervnculo"/>
            <w:rFonts w:ascii="Verdana" w:hAnsi="Verdana"/>
            <w:sz w:val="22"/>
            <w:szCs w:val="22"/>
          </w:rPr>
          <w:t>PDF (BOE-A-2024-15771 - 1 pág. - 191 KB)</w:t>
        </w:r>
      </w:hyperlink>
    </w:p>
    <w:p w14:paraId="641FD2CD" w14:textId="77777777" w:rsidR="00E53624" w:rsidRDefault="00000000" w:rsidP="00E53624">
      <w:pPr>
        <w:pStyle w:val="puntohtml"/>
        <w:numPr>
          <w:ilvl w:val="1"/>
          <w:numId w:val="71"/>
        </w:numPr>
        <w:shd w:val="clear" w:color="auto" w:fill="F8F8F8"/>
        <w:spacing w:before="0" w:after="0"/>
        <w:ind w:left="1680" w:right="240"/>
        <w:rPr>
          <w:rFonts w:ascii="Verdana" w:hAnsi="Verdana"/>
          <w:color w:val="000000"/>
          <w:sz w:val="22"/>
          <w:szCs w:val="22"/>
        </w:rPr>
      </w:pPr>
      <w:hyperlink r:id="rId17" w:tooltip="Versión HTML BOE-A-2024-15771" w:history="1">
        <w:r w:rsidR="00E53624">
          <w:rPr>
            <w:rStyle w:val="Hipervnculo"/>
            <w:rFonts w:ascii="Verdana" w:hAnsi="Verdana"/>
            <w:sz w:val="22"/>
            <w:szCs w:val="22"/>
          </w:rPr>
          <w:t>Otros formatos</w:t>
        </w:r>
      </w:hyperlink>
    </w:p>
    <w:p w14:paraId="653390B5" w14:textId="77777777" w:rsidR="00E53624" w:rsidRDefault="00E53624" w:rsidP="00E53624">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6232E5CD" w14:textId="77777777" w:rsidR="00E53624" w:rsidRDefault="00E53624" w:rsidP="00E5362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5A6C27D" w14:textId="77777777" w:rsidR="00E53624" w:rsidRDefault="00E53624" w:rsidP="00E536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Sector público estatal. Cuentas anuales</w:t>
      </w:r>
    </w:p>
    <w:p w14:paraId="79800727" w14:textId="77777777" w:rsidR="00E53624" w:rsidRDefault="00E53624" w:rsidP="00E53624">
      <w:pPr>
        <w:pStyle w:val="NormalWeb"/>
        <w:numPr>
          <w:ilvl w:val="0"/>
          <w:numId w:val="7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2024, de la Intervención General de la Administración del Estado, por la que se publica la referencia al "Registro de cuentas anuales del sector público" del ejercicio 2023.</w:t>
      </w:r>
    </w:p>
    <w:p w14:paraId="3F9F69E4" w14:textId="77777777" w:rsidR="00E53624" w:rsidRDefault="00000000" w:rsidP="00E53624">
      <w:pPr>
        <w:pStyle w:val="puntopdf"/>
        <w:numPr>
          <w:ilvl w:val="1"/>
          <w:numId w:val="72"/>
        </w:numPr>
        <w:shd w:val="clear" w:color="auto" w:fill="F8F8F8"/>
        <w:spacing w:before="0" w:after="0"/>
        <w:ind w:left="1680" w:right="240"/>
        <w:rPr>
          <w:rFonts w:ascii="Verdana" w:hAnsi="Verdana"/>
          <w:color w:val="000000"/>
          <w:sz w:val="22"/>
          <w:szCs w:val="22"/>
        </w:rPr>
      </w:pPr>
      <w:hyperlink r:id="rId18" w:tooltip="PDF firmado BOE-A-2024-15836" w:history="1">
        <w:r w:rsidR="00E53624">
          <w:rPr>
            <w:rStyle w:val="Hipervnculo"/>
            <w:rFonts w:ascii="Verdana" w:hAnsi="Verdana"/>
            <w:sz w:val="22"/>
            <w:szCs w:val="22"/>
          </w:rPr>
          <w:t>PDF (BOE-A-2024-15836 - 1 pág. - 186 KB)</w:t>
        </w:r>
      </w:hyperlink>
    </w:p>
    <w:p w14:paraId="6F2B71B1" w14:textId="77777777" w:rsidR="00E53624" w:rsidRDefault="00000000" w:rsidP="00E53624">
      <w:pPr>
        <w:pStyle w:val="puntohtml"/>
        <w:numPr>
          <w:ilvl w:val="1"/>
          <w:numId w:val="72"/>
        </w:numPr>
        <w:shd w:val="clear" w:color="auto" w:fill="F8F8F8"/>
        <w:spacing w:before="0" w:after="0"/>
        <w:ind w:left="1680" w:right="240"/>
        <w:rPr>
          <w:rFonts w:ascii="Verdana" w:hAnsi="Verdana"/>
          <w:color w:val="000000"/>
          <w:sz w:val="22"/>
          <w:szCs w:val="22"/>
        </w:rPr>
      </w:pPr>
      <w:hyperlink r:id="rId19" w:tooltip="Versión HTML BOE-A-2024-15836" w:history="1">
        <w:r w:rsidR="00E53624">
          <w:rPr>
            <w:rStyle w:val="Hipervnculo"/>
            <w:rFonts w:ascii="Verdana" w:hAnsi="Verdana"/>
            <w:sz w:val="22"/>
            <w:szCs w:val="22"/>
          </w:rPr>
          <w:t>Otros formatos</w:t>
        </w:r>
      </w:hyperlink>
    </w:p>
    <w:p w14:paraId="105F0B6F" w14:textId="658509AE" w:rsidR="00F12E68" w:rsidRDefault="00F12E68" w:rsidP="00B446C0">
      <w:pPr>
        <w:rPr>
          <w:rFonts w:ascii="Times New Roman" w:hAnsi="Times New Roman"/>
          <w:b/>
          <w:u w:val="single"/>
          <w:lang w:val="es-ES"/>
        </w:rPr>
      </w:pPr>
      <w:r>
        <w:rPr>
          <w:rFonts w:ascii="Times New Roman" w:hAnsi="Times New Roman"/>
          <w:b/>
          <w:u w:val="single"/>
          <w:lang w:val="es-ES"/>
        </w:rPr>
        <w:t>JUEVES 1</w:t>
      </w:r>
    </w:p>
    <w:p w14:paraId="4664EFF2" w14:textId="77777777" w:rsidR="00E35CBF" w:rsidRDefault="00E35CBF" w:rsidP="00E35CB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D2556A9" w14:textId="77777777" w:rsidR="00E35CBF" w:rsidRDefault="00E35CBF" w:rsidP="00E35CB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C7A544E" w14:textId="77777777" w:rsidR="00E35CBF" w:rsidRDefault="00E35CBF" w:rsidP="00E35CB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2C01160B" w14:textId="77777777" w:rsidR="00E35CBF" w:rsidRDefault="00E35CBF" w:rsidP="00E35CBF">
      <w:pPr>
        <w:pStyle w:val="NormalWeb"/>
        <w:numPr>
          <w:ilvl w:val="0"/>
          <w:numId w:val="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26 de julio de 2024, de la Presidencia de la Agencia Estatal de Administración Tributaria, por la que se dispone el cese de don Alejandro Sojo González como </w:t>
      </w:r>
      <w:proofErr w:type="gramStart"/>
      <w:r>
        <w:rPr>
          <w:rFonts w:ascii="Verdana" w:hAnsi="Verdana"/>
          <w:color w:val="000000"/>
          <w:sz w:val="21"/>
          <w:szCs w:val="21"/>
        </w:rPr>
        <w:t>Delegado</w:t>
      </w:r>
      <w:proofErr w:type="gramEnd"/>
      <w:r>
        <w:rPr>
          <w:rFonts w:ascii="Verdana" w:hAnsi="Verdana"/>
          <w:color w:val="000000"/>
          <w:sz w:val="21"/>
          <w:szCs w:val="21"/>
        </w:rPr>
        <w:t xml:space="preserve"> de la Agencia Estatal de Administración Tributaria de Huelva.</w:t>
      </w:r>
    </w:p>
    <w:p w14:paraId="40B77871" w14:textId="77777777" w:rsidR="00E35CBF" w:rsidRDefault="00000000" w:rsidP="00E35CBF">
      <w:pPr>
        <w:pStyle w:val="puntopdf"/>
        <w:numPr>
          <w:ilvl w:val="1"/>
          <w:numId w:val="73"/>
        </w:numPr>
        <w:shd w:val="clear" w:color="auto" w:fill="F8F8F8"/>
        <w:spacing w:before="0" w:after="0"/>
        <w:ind w:left="1680" w:right="240"/>
        <w:rPr>
          <w:rFonts w:ascii="Verdana" w:hAnsi="Verdana"/>
          <w:color w:val="000000"/>
          <w:sz w:val="22"/>
          <w:szCs w:val="22"/>
        </w:rPr>
      </w:pPr>
      <w:hyperlink r:id="rId20" w:tooltip="PDF firmado BOE-A-2024-15864" w:history="1">
        <w:r w:rsidR="00E35CBF">
          <w:rPr>
            <w:rStyle w:val="Hipervnculo"/>
            <w:rFonts w:ascii="Verdana" w:hAnsi="Verdana"/>
            <w:sz w:val="22"/>
            <w:szCs w:val="22"/>
          </w:rPr>
          <w:t>PDF (BOE-A-2024-15864 - 1 pág. - 186 KB)</w:t>
        </w:r>
      </w:hyperlink>
    </w:p>
    <w:p w14:paraId="2AA98FC5" w14:textId="77777777" w:rsidR="00E35CBF" w:rsidRDefault="00000000" w:rsidP="00E35CBF">
      <w:pPr>
        <w:pStyle w:val="puntohtml"/>
        <w:numPr>
          <w:ilvl w:val="1"/>
          <w:numId w:val="73"/>
        </w:numPr>
        <w:shd w:val="clear" w:color="auto" w:fill="F8F8F8"/>
        <w:spacing w:before="0" w:after="0"/>
        <w:ind w:left="1680" w:right="240"/>
        <w:rPr>
          <w:rFonts w:ascii="Verdana" w:hAnsi="Verdana"/>
          <w:color w:val="000000"/>
          <w:sz w:val="22"/>
          <w:szCs w:val="22"/>
        </w:rPr>
      </w:pPr>
      <w:hyperlink r:id="rId21" w:tooltip="Versión HTML BOE-A-2024-15864" w:history="1">
        <w:r w:rsidR="00E35CBF">
          <w:rPr>
            <w:rStyle w:val="Hipervnculo"/>
            <w:rFonts w:ascii="Verdana" w:hAnsi="Verdana"/>
            <w:sz w:val="22"/>
            <w:szCs w:val="22"/>
          </w:rPr>
          <w:t>Otros formatos</w:t>
        </w:r>
      </w:hyperlink>
    </w:p>
    <w:p w14:paraId="45FD522E" w14:textId="77777777" w:rsidR="00E35CBF" w:rsidRDefault="00E35CBF" w:rsidP="00E35CBF">
      <w:pPr>
        <w:pStyle w:val="NormalWeb"/>
        <w:numPr>
          <w:ilvl w:val="0"/>
          <w:numId w:val="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26 de julio de 2024, de la Presidencia de la Agencia Estatal de Administración Tributaria, por la que se dispone el cese de doña Virginia Díaz Muñoz como </w:t>
      </w:r>
      <w:proofErr w:type="gramStart"/>
      <w:r>
        <w:rPr>
          <w:rFonts w:ascii="Verdana" w:hAnsi="Verdana"/>
          <w:color w:val="000000"/>
          <w:sz w:val="21"/>
          <w:szCs w:val="21"/>
        </w:rPr>
        <w:t>Delegada</w:t>
      </w:r>
      <w:proofErr w:type="gramEnd"/>
      <w:r>
        <w:rPr>
          <w:rFonts w:ascii="Verdana" w:hAnsi="Verdana"/>
          <w:color w:val="000000"/>
          <w:sz w:val="21"/>
          <w:szCs w:val="21"/>
        </w:rPr>
        <w:t xml:space="preserve"> de la Agencia Estatal de Administración Tributaria de Santa Cruz de Tenerife.</w:t>
      </w:r>
    </w:p>
    <w:p w14:paraId="224691D8" w14:textId="77777777" w:rsidR="00E35CBF" w:rsidRDefault="00000000" w:rsidP="00E35CBF">
      <w:pPr>
        <w:pStyle w:val="puntopdf"/>
        <w:numPr>
          <w:ilvl w:val="1"/>
          <w:numId w:val="73"/>
        </w:numPr>
        <w:shd w:val="clear" w:color="auto" w:fill="F8F8F8"/>
        <w:spacing w:before="0" w:after="0"/>
        <w:ind w:left="1680" w:right="240"/>
        <w:rPr>
          <w:rFonts w:ascii="Verdana" w:hAnsi="Verdana"/>
          <w:color w:val="000000"/>
          <w:sz w:val="22"/>
          <w:szCs w:val="22"/>
        </w:rPr>
      </w:pPr>
      <w:hyperlink r:id="rId22" w:tooltip="PDF firmado BOE-A-2024-15865" w:history="1">
        <w:r w:rsidR="00E35CBF">
          <w:rPr>
            <w:rStyle w:val="Hipervnculo"/>
            <w:rFonts w:ascii="Verdana" w:hAnsi="Verdana"/>
            <w:sz w:val="22"/>
            <w:szCs w:val="22"/>
          </w:rPr>
          <w:t>PDF (BOE-A-2024-15865 - 1 pág. - 187 KB)</w:t>
        </w:r>
      </w:hyperlink>
    </w:p>
    <w:p w14:paraId="5E542706" w14:textId="77777777" w:rsidR="00E35CBF" w:rsidRDefault="00000000" w:rsidP="00E35CBF">
      <w:pPr>
        <w:pStyle w:val="puntohtml"/>
        <w:numPr>
          <w:ilvl w:val="1"/>
          <w:numId w:val="73"/>
        </w:numPr>
        <w:shd w:val="clear" w:color="auto" w:fill="F8F8F8"/>
        <w:spacing w:before="0" w:after="0"/>
        <w:ind w:left="1680" w:right="240"/>
        <w:rPr>
          <w:rFonts w:ascii="Verdana" w:hAnsi="Verdana"/>
          <w:color w:val="000000"/>
          <w:sz w:val="22"/>
          <w:szCs w:val="22"/>
        </w:rPr>
      </w:pPr>
      <w:hyperlink r:id="rId23" w:tooltip="Versión HTML BOE-A-2024-15865" w:history="1">
        <w:r w:rsidR="00E35CBF">
          <w:rPr>
            <w:rStyle w:val="Hipervnculo"/>
            <w:rFonts w:ascii="Verdana" w:hAnsi="Verdana"/>
            <w:sz w:val="22"/>
            <w:szCs w:val="22"/>
          </w:rPr>
          <w:t>Otros formatos</w:t>
        </w:r>
      </w:hyperlink>
    </w:p>
    <w:p w14:paraId="5D69E77F" w14:textId="77777777" w:rsidR="00E35CBF" w:rsidRDefault="00E35CBF" w:rsidP="00E35CB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2E2D691" w14:textId="77777777" w:rsidR="00E35CBF" w:rsidRDefault="00E35CBF" w:rsidP="00E35CBF">
      <w:pPr>
        <w:pStyle w:val="NormalWeb"/>
        <w:numPr>
          <w:ilvl w:val="0"/>
          <w:numId w:val="7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26 de julio de 2024, de la Presidencia de la Agencia Estatal de Administración Tributaria,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de la Agencia Estatal de Administración Tributaria de Santa Cruz de Tenerife a doña Carolina Pose </w:t>
      </w:r>
      <w:proofErr w:type="spellStart"/>
      <w:r>
        <w:rPr>
          <w:rFonts w:ascii="Verdana" w:hAnsi="Verdana"/>
          <w:color w:val="000000"/>
          <w:sz w:val="21"/>
          <w:szCs w:val="21"/>
        </w:rPr>
        <w:t>Afonso</w:t>
      </w:r>
      <w:proofErr w:type="spellEnd"/>
      <w:r>
        <w:rPr>
          <w:rFonts w:ascii="Verdana" w:hAnsi="Verdana"/>
          <w:color w:val="000000"/>
          <w:sz w:val="21"/>
          <w:szCs w:val="21"/>
        </w:rPr>
        <w:t>.</w:t>
      </w:r>
    </w:p>
    <w:p w14:paraId="134E53F1" w14:textId="77777777" w:rsidR="00E35CBF" w:rsidRDefault="00000000" w:rsidP="00E35CBF">
      <w:pPr>
        <w:pStyle w:val="puntopdf"/>
        <w:numPr>
          <w:ilvl w:val="1"/>
          <w:numId w:val="74"/>
        </w:numPr>
        <w:shd w:val="clear" w:color="auto" w:fill="F8F8F8"/>
        <w:spacing w:before="0" w:after="0"/>
        <w:ind w:left="1680" w:right="240"/>
        <w:rPr>
          <w:rFonts w:ascii="Verdana" w:hAnsi="Verdana"/>
          <w:color w:val="000000"/>
          <w:sz w:val="22"/>
          <w:szCs w:val="22"/>
        </w:rPr>
      </w:pPr>
      <w:hyperlink r:id="rId24" w:tooltip="PDF firmado BOE-A-2024-15866" w:history="1">
        <w:r w:rsidR="00E35CBF">
          <w:rPr>
            <w:rStyle w:val="Hipervnculo"/>
            <w:rFonts w:ascii="Verdana" w:hAnsi="Verdana"/>
            <w:sz w:val="22"/>
            <w:szCs w:val="22"/>
          </w:rPr>
          <w:t>PDF (BOE-A-2024-15866 - 1 pág. - 186 KB)</w:t>
        </w:r>
      </w:hyperlink>
    </w:p>
    <w:p w14:paraId="24F4A670" w14:textId="77777777" w:rsidR="00E35CBF" w:rsidRDefault="00000000" w:rsidP="00E35CBF">
      <w:pPr>
        <w:pStyle w:val="puntohtml"/>
        <w:numPr>
          <w:ilvl w:val="1"/>
          <w:numId w:val="74"/>
        </w:numPr>
        <w:shd w:val="clear" w:color="auto" w:fill="F8F8F8"/>
        <w:spacing w:before="0" w:after="0"/>
        <w:ind w:left="1680" w:right="240"/>
        <w:rPr>
          <w:rFonts w:ascii="Verdana" w:hAnsi="Verdana"/>
          <w:color w:val="000000"/>
          <w:sz w:val="22"/>
          <w:szCs w:val="22"/>
        </w:rPr>
      </w:pPr>
      <w:hyperlink r:id="rId25" w:tooltip="Versión HTML BOE-A-2024-15866" w:history="1">
        <w:r w:rsidR="00E35CBF">
          <w:rPr>
            <w:rStyle w:val="Hipervnculo"/>
            <w:rFonts w:ascii="Verdana" w:hAnsi="Verdana"/>
            <w:sz w:val="22"/>
            <w:szCs w:val="22"/>
          </w:rPr>
          <w:t>Otros formatos</w:t>
        </w:r>
      </w:hyperlink>
    </w:p>
    <w:p w14:paraId="58A1EC08" w14:textId="77777777" w:rsidR="00E35CBF" w:rsidRDefault="00E35CBF" w:rsidP="00E35CBF">
      <w:pPr>
        <w:pStyle w:val="NormalWeb"/>
        <w:numPr>
          <w:ilvl w:val="0"/>
          <w:numId w:val="7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26 de julio de 2024, de la Presidencia de la Agencia Estatal de Administración Tributaria,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de la Agencia </w:t>
      </w:r>
      <w:r>
        <w:rPr>
          <w:rFonts w:ascii="Verdana" w:hAnsi="Verdana"/>
          <w:color w:val="000000"/>
          <w:sz w:val="21"/>
          <w:szCs w:val="21"/>
        </w:rPr>
        <w:lastRenderedPageBreak/>
        <w:t>Estatal de Administración Tributaria de Huelva a don Carlos Gutiérrez Vargas.</w:t>
      </w:r>
    </w:p>
    <w:p w14:paraId="56E8C479" w14:textId="77777777" w:rsidR="00E35CBF" w:rsidRDefault="00000000" w:rsidP="00E35CBF">
      <w:pPr>
        <w:pStyle w:val="puntopdf"/>
        <w:numPr>
          <w:ilvl w:val="1"/>
          <w:numId w:val="74"/>
        </w:numPr>
        <w:shd w:val="clear" w:color="auto" w:fill="F8F8F8"/>
        <w:spacing w:before="0" w:after="0"/>
        <w:ind w:left="1680" w:right="240"/>
        <w:rPr>
          <w:rFonts w:ascii="Verdana" w:hAnsi="Verdana"/>
          <w:color w:val="000000"/>
          <w:sz w:val="22"/>
          <w:szCs w:val="22"/>
        </w:rPr>
      </w:pPr>
      <w:hyperlink r:id="rId26" w:tooltip="PDF firmado BOE-A-2024-15867" w:history="1">
        <w:r w:rsidR="00E35CBF">
          <w:rPr>
            <w:rStyle w:val="Hipervnculo"/>
            <w:rFonts w:ascii="Verdana" w:hAnsi="Verdana"/>
            <w:sz w:val="22"/>
            <w:szCs w:val="22"/>
          </w:rPr>
          <w:t>PDF (BOE-A-2024-15867 - 1 pág. - 186 KB)</w:t>
        </w:r>
      </w:hyperlink>
    </w:p>
    <w:p w14:paraId="62A29A12" w14:textId="77777777" w:rsidR="00E35CBF" w:rsidRDefault="00000000" w:rsidP="00E35CBF">
      <w:pPr>
        <w:pStyle w:val="puntohtml"/>
        <w:numPr>
          <w:ilvl w:val="1"/>
          <w:numId w:val="74"/>
        </w:numPr>
        <w:shd w:val="clear" w:color="auto" w:fill="F8F8F8"/>
        <w:spacing w:before="0" w:after="0"/>
        <w:ind w:left="1680" w:right="240"/>
        <w:rPr>
          <w:rFonts w:ascii="Verdana" w:hAnsi="Verdana"/>
          <w:color w:val="000000"/>
          <w:sz w:val="22"/>
          <w:szCs w:val="22"/>
        </w:rPr>
      </w:pPr>
      <w:hyperlink r:id="rId27" w:tooltip="Versión HTML BOE-A-2024-15867" w:history="1">
        <w:r w:rsidR="00E35CBF">
          <w:rPr>
            <w:rStyle w:val="Hipervnculo"/>
            <w:rFonts w:ascii="Verdana" w:hAnsi="Verdana"/>
            <w:sz w:val="22"/>
            <w:szCs w:val="22"/>
          </w:rPr>
          <w:t>Otros formatos</w:t>
        </w:r>
      </w:hyperlink>
    </w:p>
    <w:p w14:paraId="0009E372" w14:textId="64242FE7" w:rsidR="00F12E68" w:rsidRDefault="00F12E68" w:rsidP="00B446C0">
      <w:pPr>
        <w:rPr>
          <w:rFonts w:ascii="Times New Roman" w:hAnsi="Times New Roman"/>
          <w:b/>
          <w:u w:val="single"/>
          <w:lang w:val="es-ES"/>
        </w:rPr>
      </w:pPr>
      <w:r>
        <w:rPr>
          <w:rFonts w:ascii="Times New Roman" w:hAnsi="Times New Roman"/>
          <w:b/>
          <w:u w:val="single"/>
          <w:lang w:val="es-ES"/>
        </w:rPr>
        <w:t>VIERNES 2</w:t>
      </w:r>
    </w:p>
    <w:p w14:paraId="44F4F156" w14:textId="77777777" w:rsidR="00F05746" w:rsidRDefault="00F05746" w:rsidP="00F0574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3DB4C42" w14:textId="77777777" w:rsidR="00F05746" w:rsidRDefault="00F05746" w:rsidP="00F0574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F09358E" w14:textId="77777777" w:rsidR="00F05746" w:rsidRDefault="00F05746" w:rsidP="00F0574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Representación</w:t>
      </w:r>
      <w:proofErr w:type="spellEnd"/>
      <w:r>
        <w:rPr>
          <w:rFonts w:ascii="Verdana" w:hAnsi="Verdana"/>
          <w:color w:val="000000"/>
          <w:sz w:val="26"/>
          <w:szCs w:val="26"/>
        </w:rPr>
        <w:t xml:space="preserve"> </w:t>
      </w:r>
      <w:proofErr w:type="spellStart"/>
      <w:r>
        <w:rPr>
          <w:rFonts w:ascii="Verdana" w:hAnsi="Verdana"/>
          <w:color w:val="000000"/>
          <w:sz w:val="26"/>
          <w:szCs w:val="26"/>
        </w:rPr>
        <w:t>paritaria</w:t>
      </w:r>
      <w:proofErr w:type="spellEnd"/>
    </w:p>
    <w:p w14:paraId="6F583730" w14:textId="77777777" w:rsidR="00F05746" w:rsidRDefault="00F05746" w:rsidP="00F05746">
      <w:pPr>
        <w:pStyle w:val="NormalWeb"/>
        <w:numPr>
          <w:ilvl w:val="0"/>
          <w:numId w:val="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2/2024, de 1 de agosto, de representación paritaria y presencia equilibrada de mujeres y hombres.</w:t>
      </w:r>
    </w:p>
    <w:p w14:paraId="264A2BE4" w14:textId="77777777" w:rsidR="00F05746" w:rsidRDefault="00000000" w:rsidP="00F05746">
      <w:pPr>
        <w:pStyle w:val="puntopdf"/>
        <w:numPr>
          <w:ilvl w:val="1"/>
          <w:numId w:val="75"/>
        </w:numPr>
        <w:shd w:val="clear" w:color="auto" w:fill="F8F8F8"/>
        <w:spacing w:before="0" w:after="0"/>
        <w:ind w:left="1680" w:right="240"/>
        <w:rPr>
          <w:rFonts w:ascii="Verdana" w:hAnsi="Verdana"/>
          <w:color w:val="000000"/>
          <w:sz w:val="22"/>
          <w:szCs w:val="22"/>
        </w:rPr>
      </w:pPr>
      <w:hyperlink r:id="rId28" w:tooltip="PDF firmado BOE-A-2024-15936" w:history="1">
        <w:r w:rsidR="00F05746">
          <w:rPr>
            <w:rStyle w:val="Hipervnculo"/>
            <w:rFonts w:ascii="Verdana" w:hAnsi="Verdana"/>
            <w:sz w:val="22"/>
            <w:szCs w:val="22"/>
          </w:rPr>
          <w:t>PDF (BOE-A-2024-15936 - 36 págs. - 432 KB)</w:t>
        </w:r>
      </w:hyperlink>
    </w:p>
    <w:p w14:paraId="5CA56A9A" w14:textId="77777777" w:rsidR="00F05746" w:rsidRDefault="00000000" w:rsidP="00F05746">
      <w:pPr>
        <w:pStyle w:val="puntohtml"/>
        <w:numPr>
          <w:ilvl w:val="1"/>
          <w:numId w:val="75"/>
        </w:numPr>
        <w:shd w:val="clear" w:color="auto" w:fill="F8F8F8"/>
        <w:spacing w:before="0" w:after="0"/>
        <w:ind w:left="1680" w:right="240"/>
        <w:rPr>
          <w:rFonts w:ascii="Verdana" w:hAnsi="Verdana"/>
          <w:color w:val="000000"/>
          <w:sz w:val="22"/>
          <w:szCs w:val="22"/>
        </w:rPr>
      </w:pPr>
      <w:hyperlink r:id="rId29" w:tooltip="Versión HTML BOE-A-2024-15936" w:history="1">
        <w:r w:rsidR="00F05746">
          <w:rPr>
            <w:rStyle w:val="Hipervnculo"/>
            <w:rFonts w:ascii="Verdana" w:hAnsi="Verdana"/>
            <w:sz w:val="22"/>
            <w:szCs w:val="22"/>
          </w:rPr>
          <w:t>Otros formatos</w:t>
        </w:r>
      </w:hyperlink>
    </w:p>
    <w:p w14:paraId="76D3CE41" w14:textId="77777777" w:rsidR="00F05746" w:rsidRDefault="00F05746" w:rsidP="00F0574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B3156B4" w14:textId="77777777" w:rsidR="00F05746" w:rsidRDefault="00F05746" w:rsidP="00F0574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ED82E27" w14:textId="77777777" w:rsidR="00F05746" w:rsidRDefault="00F05746" w:rsidP="00F0574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Escala Técnica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266F6443" w14:textId="77777777" w:rsidR="00F05746" w:rsidRDefault="00F05746" w:rsidP="00F05746">
      <w:pPr>
        <w:pStyle w:val="NormalWeb"/>
        <w:numPr>
          <w:ilvl w:val="0"/>
          <w:numId w:val="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2024, de la Secretaría de Estado de Función Pública, por la que se corrigen errores en la de 1 de julio de 2024, por la que se convoca proceso selectivo para acceso, por el sistema de promoción interna, para personal funcionario y personal laboral fijo, a la Escala Técnica de Gestión de Organismos Autónomos.</w:t>
      </w:r>
    </w:p>
    <w:p w14:paraId="1A662CDE" w14:textId="77777777" w:rsidR="00F05746" w:rsidRDefault="00000000" w:rsidP="00F05746">
      <w:pPr>
        <w:pStyle w:val="puntopdf"/>
        <w:numPr>
          <w:ilvl w:val="1"/>
          <w:numId w:val="76"/>
        </w:numPr>
        <w:shd w:val="clear" w:color="auto" w:fill="F8F8F8"/>
        <w:spacing w:before="0" w:after="0"/>
        <w:ind w:left="1680" w:right="240"/>
        <w:rPr>
          <w:rFonts w:ascii="Verdana" w:hAnsi="Verdana"/>
          <w:color w:val="000000"/>
          <w:sz w:val="22"/>
          <w:szCs w:val="22"/>
        </w:rPr>
      </w:pPr>
      <w:hyperlink r:id="rId30" w:tooltip="PDF firmado BOE-A-2024-15964" w:history="1">
        <w:r w:rsidR="00F05746">
          <w:rPr>
            <w:rStyle w:val="Hipervnculo"/>
            <w:rFonts w:ascii="Verdana" w:hAnsi="Verdana"/>
            <w:sz w:val="22"/>
            <w:szCs w:val="22"/>
          </w:rPr>
          <w:t>PDF (BOE-A-2024-15964 - 1 pág. - 189 KB)</w:t>
        </w:r>
      </w:hyperlink>
    </w:p>
    <w:p w14:paraId="4C5A2980" w14:textId="77777777" w:rsidR="00F05746" w:rsidRDefault="00000000" w:rsidP="00F05746">
      <w:pPr>
        <w:pStyle w:val="puntohtml"/>
        <w:numPr>
          <w:ilvl w:val="1"/>
          <w:numId w:val="76"/>
        </w:numPr>
        <w:shd w:val="clear" w:color="auto" w:fill="F8F8F8"/>
        <w:spacing w:before="0" w:after="0"/>
        <w:ind w:left="1680" w:right="240"/>
        <w:rPr>
          <w:rFonts w:ascii="Verdana" w:hAnsi="Verdana"/>
          <w:color w:val="000000"/>
          <w:sz w:val="22"/>
          <w:szCs w:val="22"/>
        </w:rPr>
      </w:pPr>
      <w:hyperlink r:id="rId31" w:tooltip="Versión HTML BOE-A-2024-15964" w:history="1">
        <w:r w:rsidR="00F05746">
          <w:rPr>
            <w:rStyle w:val="Hipervnculo"/>
            <w:rFonts w:ascii="Verdana" w:hAnsi="Verdana"/>
            <w:sz w:val="22"/>
            <w:szCs w:val="22"/>
          </w:rPr>
          <w:t>Otros formatos</w:t>
        </w:r>
      </w:hyperlink>
    </w:p>
    <w:p w14:paraId="3C6EA9E5" w14:textId="77777777" w:rsidR="00F05746" w:rsidRDefault="00F05746" w:rsidP="00F05746">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4C5674EE" w14:textId="77777777" w:rsidR="00F05746" w:rsidRDefault="00F05746" w:rsidP="00F0574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BD0A288" w14:textId="77777777" w:rsidR="00F05746" w:rsidRDefault="00F05746" w:rsidP="00F0574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Aduanas</w:t>
      </w:r>
      <w:proofErr w:type="spellEnd"/>
    </w:p>
    <w:p w14:paraId="7DF80D99" w14:textId="77777777" w:rsidR="00F05746" w:rsidRDefault="00F05746" w:rsidP="00F05746">
      <w:pPr>
        <w:pStyle w:val="NormalWeb"/>
        <w:numPr>
          <w:ilvl w:val="0"/>
          <w:numId w:val="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julio de 2024, de la Presidencia de la Agencia Estatal de Administración Tributaria, por la que se habilitan o inhabilitan recintos aduaneros.</w:t>
      </w:r>
    </w:p>
    <w:p w14:paraId="302EB0C0" w14:textId="77777777" w:rsidR="00F05746" w:rsidRDefault="00000000" w:rsidP="00F05746">
      <w:pPr>
        <w:pStyle w:val="puntopdf"/>
        <w:numPr>
          <w:ilvl w:val="1"/>
          <w:numId w:val="77"/>
        </w:numPr>
        <w:shd w:val="clear" w:color="auto" w:fill="F8F8F8"/>
        <w:spacing w:before="0" w:after="0"/>
        <w:ind w:left="1680" w:right="240"/>
        <w:rPr>
          <w:rFonts w:ascii="Verdana" w:hAnsi="Verdana"/>
          <w:color w:val="000000"/>
          <w:sz w:val="22"/>
          <w:szCs w:val="22"/>
        </w:rPr>
      </w:pPr>
      <w:hyperlink r:id="rId32" w:tooltip="PDF firmado BOE-A-2024-16008" w:history="1">
        <w:r w:rsidR="00F05746">
          <w:rPr>
            <w:rStyle w:val="Hipervnculo"/>
            <w:rFonts w:ascii="Verdana" w:hAnsi="Verdana"/>
            <w:sz w:val="22"/>
            <w:szCs w:val="22"/>
          </w:rPr>
          <w:t>PDF (BOE-A-2024-16008 - 3 págs. - 197 KB)</w:t>
        </w:r>
      </w:hyperlink>
    </w:p>
    <w:p w14:paraId="4323E926" w14:textId="77777777" w:rsidR="00F05746" w:rsidRDefault="00000000" w:rsidP="00F05746">
      <w:pPr>
        <w:pStyle w:val="puntohtml"/>
        <w:numPr>
          <w:ilvl w:val="1"/>
          <w:numId w:val="77"/>
        </w:numPr>
        <w:shd w:val="clear" w:color="auto" w:fill="F8F8F8"/>
        <w:spacing w:before="0" w:after="0"/>
        <w:ind w:left="1680" w:right="240"/>
        <w:rPr>
          <w:rFonts w:ascii="Verdana" w:hAnsi="Verdana"/>
          <w:color w:val="000000"/>
          <w:sz w:val="22"/>
          <w:szCs w:val="22"/>
        </w:rPr>
      </w:pPr>
      <w:hyperlink r:id="rId33" w:tooltip="Versión HTML BOE-A-2024-16008" w:history="1">
        <w:r w:rsidR="00F05746">
          <w:rPr>
            <w:rStyle w:val="Hipervnculo"/>
            <w:rFonts w:ascii="Verdana" w:hAnsi="Verdana"/>
            <w:sz w:val="22"/>
            <w:szCs w:val="22"/>
          </w:rPr>
          <w:t>Otros formatos</w:t>
        </w:r>
      </w:hyperlink>
    </w:p>
    <w:p w14:paraId="53B4307E" w14:textId="77777777" w:rsidR="00F05746" w:rsidRDefault="00F05746" w:rsidP="00F0574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Cataluña. </w:t>
      </w:r>
      <w:proofErr w:type="spellStart"/>
      <w:r>
        <w:rPr>
          <w:rFonts w:ascii="Verdana" w:hAnsi="Verdana"/>
          <w:color w:val="000000"/>
          <w:sz w:val="26"/>
          <w:szCs w:val="26"/>
        </w:rPr>
        <w:t>Convenio</w:t>
      </w:r>
      <w:proofErr w:type="spellEnd"/>
    </w:p>
    <w:p w14:paraId="42B53BDF" w14:textId="77777777" w:rsidR="00F05746" w:rsidRDefault="00F05746" w:rsidP="00F05746">
      <w:pPr>
        <w:pStyle w:val="NormalWeb"/>
        <w:numPr>
          <w:ilvl w:val="0"/>
          <w:numId w:val="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26 de julio de 2024, de la Dirección del Servicio de Planificación y Relaciones Institucionales de la Agencia Estatal de Administración Tributaria, por la que se publica la Adenda de modificación y prórroga del </w:t>
      </w:r>
      <w:r>
        <w:rPr>
          <w:rFonts w:ascii="Verdana" w:hAnsi="Verdana"/>
          <w:color w:val="000000"/>
          <w:sz w:val="21"/>
          <w:szCs w:val="21"/>
        </w:rPr>
        <w:lastRenderedPageBreak/>
        <w:t>Convenio con la Generalitat de Cataluña, en materia de suministro de información para finalidades no tributarias.</w:t>
      </w:r>
    </w:p>
    <w:p w14:paraId="3DC6BBA5" w14:textId="77777777" w:rsidR="00F05746" w:rsidRDefault="00000000" w:rsidP="00F05746">
      <w:pPr>
        <w:pStyle w:val="puntopdf"/>
        <w:numPr>
          <w:ilvl w:val="1"/>
          <w:numId w:val="78"/>
        </w:numPr>
        <w:shd w:val="clear" w:color="auto" w:fill="F8F8F8"/>
        <w:spacing w:before="0" w:after="0"/>
        <w:ind w:left="1680" w:right="240"/>
        <w:rPr>
          <w:rFonts w:ascii="Verdana" w:hAnsi="Verdana"/>
          <w:color w:val="000000"/>
          <w:sz w:val="22"/>
          <w:szCs w:val="22"/>
        </w:rPr>
      </w:pPr>
      <w:hyperlink r:id="rId34" w:tooltip="PDF firmado BOE-A-2024-16009" w:history="1">
        <w:r w:rsidR="00F05746">
          <w:rPr>
            <w:rStyle w:val="Hipervnculo"/>
            <w:rFonts w:ascii="Verdana" w:hAnsi="Verdana"/>
            <w:sz w:val="22"/>
            <w:szCs w:val="22"/>
          </w:rPr>
          <w:t>PDF (BOE-A-2024-16009 - 10 págs. - 268 KB)</w:t>
        </w:r>
      </w:hyperlink>
    </w:p>
    <w:p w14:paraId="47E0B9AB" w14:textId="77777777" w:rsidR="00F05746" w:rsidRDefault="00000000" w:rsidP="00F05746">
      <w:pPr>
        <w:pStyle w:val="puntohtml"/>
        <w:numPr>
          <w:ilvl w:val="1"/>
          <w:numId w:val="78"/>
        </w:numPr>
        <w:shd w:val="clear" w:color="auto" w:fill="F8F8F8"/>
        <w:spacing w:before="0" w:after="0"/>
        <w:ind w:left="1680" w:right="240"/>
        <w:rPr>
          <w:rFonts w:ascii="Verdana" w:hAnsi="Verdana"/>
          <w:color w:val="000000"/>
          <w:sz w:val="22"/>
          <w:szCs w:val="22"/>
        </w:rPr>
      </w:pPr>
      <w:hyperlink r:id="rId35" w:tooltip="Versión HTML BOE-A-2024-16009" w:history="1">
        <w:r w:rsidR="00F05746">
          <w:rPr>
            <w:rStyle w:val="Hipervnculo"/>
            <w:rFonts w:ascii="Verdana" w:hAnsi="Verdana"/>
            <w:sz w:val="22"/>
            <w:szCs w:val="22"/>
          </w:rPr>
          <w:t>Otros formatos</w:t>
        </w:r>
      </w:hyperlink>
    </w:p>
    <w:p w14:paraId="24450281" w14:textId="77777777" w:rsidR="00F05746" w:rsidRDefault="00F05746" w:rsidP="00F05746">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067DC6D7" w14:textId="77777777" w:rsidR="00F05746" w:rsidRDefault="00F05746" w:rsidP="00F05746">
      <w:pPr>
        <w:pStyle w:val="NormalWeb"/>
        <w:numPr>
          <w:ilvl w:val="0"/>
          <w:numId w:val="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2024, del Departamento de Recursos Humanos de la Agencia Estatal de Administración Tributaria, por la que se emplaza a las personas interesadas en el recurso contencioso-administrativo 66/2024, procedimiento abreviado, interpuesto ante el Juzgado Central de lo Contencioso Administrativo n.º 10.</w:t>
      </w:r>
    </w:p>
    <w:p w14:paraId="2241CD85" w14:textId="77777777" w:rsidR="00F05746" w:rsidRDefault="00000000" w:rsidP="00F05746">
      <w:pPr>
        <w:pStyle w:val="puntopdf"/>
        <w:numPr>
          <w:ilvl w:val="1"/>
          <w:numId w:val="79"/>
        </w:numPr>
        <w:shd w:val="clear" w:color="auto" w:fill="F8F8F8"/>
        <w:spacing w:before="0" w:after="0"/>
        <w:ind w:left="1680" w:right="240"/>
        <w:rPr>
          <w:rFonts w:ascii="Verdana" w:hAnsi="Verdana"/>
          <w:color w:val="000000"/>
          <w:sz w:val="22"/>
          <w:szCs w:val="22"/>
        </w:rPr>
      </w:pPr>
      <w:hyperlink r:id="rId36" w:tooltip="PDF firmado BOE-A-2024-16012" w:history="1">
        <w:r w:rsidR="00F05746">
          <w:rPr>
            <w:rStyle w:val="Hipervnculo"/>
            <w:rFonts w:ascii="Verdana" w:hAnsi="Verdana"/>
            <w:sz w:val="22"/>
            <w:szCs w:val="22"/>
          </w:rPr>
          <w:t>PDF (BOE-A-2024-16012 - 1 pág. - 187 KB)</w:t>
        </w:r>
      </w:hyperlink>
    </w:p>
    <w:p w14:paraId="3E0DCB77" w14:textId="77777777" w:rsidR="00F05746" w:rsidRDefault="00000000" w:rsidP="00F05746">
      <w:pPr>
        <w:pStyle w:val="puntohtml"/>
        <w:numPr>
          <w:ilvl w:val="1"/>
          <w:numId w:val="79"/>
        </w:numPr>
        <w:shd w:val="clear" w:color="auto" w:fill="F8F8F8"/>
        <w:spacing w:before="0" w:after="0"/>
        <w:ind w:left="1680" w:right="240"/>
        <w:rPr>
          <w:rFonts w:ascii="Verdana" w:hAnsi="Verdana"/>
          <w:color w:val="000000"/>
          <w:sz w:val="22"/>
          <w:szCs w:val="22"/>
        </w:rPr>
      </w:pPr>
      <w:hyperlink r:id="rId37" w:tooltip="Versión HTML BOE-A-2024-16012" w:history="1">
        <w:r w:rsidR="00F05746">
          <w:rPr>
            <w:rStyle w:val="Hipervnculo"/>
            <w:rFonts w:ascii="Verdana" w:hAnsi="Verdana"/>
            <w:sz w:val="22"/>
            <w:szCs w:val="22"/>
          </w:rPr>
          <w:t>Otros formatos</w:t>
        </w:r>
      </w:hyperlink>
    </w:p>
    <w:p w14:paraId="324372DE" w14:textId="77777777" w:rsidR="00F05746" w:rsidRDefault="00F05746" w:rsidP="00F05746">
      <w:pPr>
        <w:pStyle w:val="NormalWeb"/>
        <w:numPr>
          <w:ilvl w:val="0"/>
          <w:numId w:val="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julio de 2024, del Departamento de Recursos Humanos de la Agencia Estatal de Administración Tributaria, por la que se emplaza a las personas interesadas en el recurso contencioso-administrativo 77/2024, interpuesto ante el Juzgado Central Contencioso-Administrativo n.º 7.</w:t>
      </w:r>
    </w:p>
    <w:p w14:paraId="609A71EF" w14:textId="77777777" w:rsidR="00F05746" w:rsidRDefault="00000000" w:rsidP="00F05746">
      <w:pPr>
        <w:pStyle w:val="puntopdf"/>
        <w:numPr>
          <w:ilvl w:val="1"/>
          <w:numId w:val="79"/>
        </w:numPr>
        <w:shd w:val="clear" w:color="auto" w:fill="F8F8F8"/>
        <w:spacing w:before="0" w:after="0"/>
        <w:ind w:left="1680" w:right="240"/>
        <w:rPr>
          <w:rFonts w:ascii="Verdana" w:hAnsi="Verdana"/>
          <w:color w:val="000000"/>
          <w:sz w:val="22"/>
          <w:szCs w:val="22"/>
        </w:rPr>
      </w:pPr>
      <w:hyperlink r:id="rId38" w:tooltip="PDF firmado BOE-A-2024-16013" w:history="1">
        <w:r w:rsidR="00F05746">
          <w:rPr>
            <w:rStyle w:val="Hipervnculo"/>
            <w:rFonts w:ascii="Verdana" w:hAnsi="Verdana"/>
            <w:sz w:val="22"/>
            <w:szCs w:val="22"/>
          </w:rPr>
          <w:t>PDF (BOE-A-2024-16013 - 1 pág. - 186 KB)</w:t>
        </w:r>
      </w:hyperlink>
    </w:p>
    <w:p w14:paraId="63667EED" w14:textId="77777777" w:rsidR="00F05746" w:rsidRDefault="00000000" w:rsidP="00F05746">
      <w:pPr>
        <w:pStyle w:val="puntohtml"/>
        <w:numPr>
          <w:ilvl w:val="1"/>
          <w:numId w:val="79"/>
        </w:numPr>
        <w:shd w:val="clear" w:color="auto" w:fill="F8F8F8"/>
        <w:spacing w:before="0" w:after="0"/>
        <w:ind w:left="1680" w:right="240"/>
        <w:rPr>
          <w:rFonts w:ascii="Verdana" w:hAnsi="Verdana"/>
          <w:color w:val="000000"/>
          <w:sz w:val="22"/>
          <w:szCs w:val="22"/>
        </w:rPr>
      </w:pPr>
      <w:hyperlink r:id="rId39" w:tooltip="Versión HTML BOE-A-2024-16013" w:history="1">
        <w:r w:rsidR="00F05746">
          <w:rPr>
            <w:rStyle w:val="Hipervnculo"/>
            <w:rFonts w:ascii="Verdana" w:hAnsi="Verdana"/>
            <w:sz w:val="22"/>
            <w:szCs w:val="22"/>
          </w:rPr>
          <w:t>Otros formatos</w:t>
        </w:r>
      </w:hyperlink>
    </w:p>
    <w:p w14:paraId="0434EB86" w14:textId="77777777" w:rsidR="002A6539" w:rsidRDefault="002A6539" w:rsidP="002A6539">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2529C1AD" w14:textId="77777777" w:rsidR="002A6539" w:rsidRDefault="002A6539" w:rsidP="002A653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DF7CACF" w14:textId="77777777" w:rsidR="002A6539" w:rsidRDefault="002A6539" w:rsidP="002A6539">
      <w:pPr>
        <w:pStyle w:val="NormalWeb"/>
        <w:numPr>
          <w:ilvl w:val="0"/>
          <w:numId w:val="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23 de julio de 2024, del Instituto Nacional de Administración Pública, por la que se convoca una beca INAP-</w:t>
      </w:r>
      <w:proofErr w:type="spellStart"/>
      <w:r>
        <w:rPr>
          <w:rFonts w:ascii="Verdana" w:hAnsi="Verdana"/>
          <w:color w:val="000000"/>
          <w:sz w:val="21"/>
          <w:szCs w:val="21"/>
        </w:rPr>
        <w:t>Fulbright</w:t>
      </w:r>
      <w:proofErr w:type="spellEnd"/>
      <w:r>
        <w:rPr>
          <w:rFonts w:ascii="Verdana" w:hAnsi="Verdana"/>
          <w:color w:val="000000"/>
          <w:sz w:val="21"/>
          <w:szCs w:val="21"/>
        </w:rPr>
        <w:t xml:space="preserve"> de formación y perfeccionamiento profesional en los Estados Unidos de América para el curso académico 2025-2026.</w:t>
      </w:r>
    </w:p>
    <w:p w14:paraId="362C538C" w14:textId="77777777" w:rsidR="002A6539" w:rsidRDefault="00000000" w:rsidP="002A6539">
      <w:pPr>
        <w:pStyle w:val="puntopdf"/>
        <w:numPr>
          <w:ilvl w:val="1"/>
          <w:numId w:val="80"/>
        </w:numPr>
        <w:shd w:val="clear" w:color="auto" w:fill="F8F8F8"/>
        <w:spacing w:before="0" w:after="0"/>
        <w:ind w:left="1680" w:right="240"/>
        <w:rPr>
          <w:rFonts w:ascii="Verdana" w:hAnsi="Verdana"/>
          <w:color w:val="000000"/>
          <w:sz w:val="22"/>
          <w:szCs w:val="22"/>
        </w:rPr>
      </w:pPr>
      <w:hyperlink r:id="rId40" w:tooltip="PDF firmado BOE-B-2024-28121" w:history="1">
        <w:r w:rsidR="002A6539">
          <w:rPr>
            <w:rStyle w:val="Hipervnculo"/>
            <w:rFonts w:ascii="Verdana" w:hAnsi="Verdana"/>
            <w:sz w:val="22"/>
            <w:szCs w:val="22"/>
          </w:rPr>
          <w:t>PDF (BOE-B-2024-28121 - 2 págs. - 149 KB)</w:t>
        </w:r>
      </w:hyperlink>
    </w:p>
    <w:p w14:paraId="28FE2AB9" w14:textId="77777777" w:rsidR="002A6539" w:rsidRDefault="00000000" w:rsidP="002A6539">
      <w:pPr>
        <w:pStyle w:val="puntohtml"/>
        <w:numPr>
          <w:ilvl w:val="1"/>
          <w:numId w:val="80"/>
        </w:numPr>
        <w:shd w:val="clear" w:color="auto" w:fill="F8F8F8"/>
        <w:spacing w:before="0" w:after="0"/>
        <w:ind w:left="1680" w:right="240"/>
        <w:rPr>
          <w:rFonts w:ascii="Verdana" w:hAnsi="Verdana"/>
          <w:color w:val="000000"/>
          <w:sz w:val="22"/>
          <w:szCs w:val="22"/>
        </w:rPr>
      </w:pPr>
      <w:hyperlink r:id="rId41" w:tooltip="Versión HTML BOE-B-2024-28121" w:history="1">
        <w:r w:rsidR="002A6539">
          <w:rPr>
            <w:rStyle w:val="Hipervnculo"/>
            <w:rFonts w:ascii="Verdana" w:hAnsi="Verdana"/>
            <w:sz w:val="22"/>
            <w:szCs w:val="22"/>
          </w:rPr>
          <w:t>Otros formatos</w:t>
        </w:r>
      </w:hyperlink>
    </w:p>
    <w:p w14:paraId="6EE5DD64" w14:textId="57CA0E22" w:rsidR="00F12E68" w:rsidRDefault="00F12E68" w:rsidP="00B446C0">
      <w:pPr>
        <w:rPr>
          <w:rFonts w:ascii="Times New Roman" w:hAnsi="Times New Roman"/>
          <w:b/>
          <w:u w:val="single"/>
          <w:lang w:val="es-ES"/>
        </w:rPr>
      </w:pPr>
      <w:r>
        <w:rPr>
          <w:rFonts w:ascii="Times New Roman" w:hAnsi="Times New Roman"/>
          <w:b/>
          <w:u w:val="single"/>
          <w:lang w:val="es-ES"/>
        </w:rPr>
        <w:t>SÁBADO 3</w:t>
      </w:r>
    </w:p>
    <w:p w14:paraId="41FDBCE8" w14:textId="77777777" w:rsidR="00A5365E" w:rsidRDefault="00A5365E" w:rsidP="00A5365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44F0B7" w14:textId="77777777" w:rsidR="00A5365E" w:rsidRDefault="00A5365E" w:rsidP="00A536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5D36D8D" w14:textId="77777777" w:rsidR="00A5365E" w:rsidRDefault="00A5365E" w:rsidP="00A5365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B1EA897" w14:textId="77777777" w:rsidR="00A5365E" w:rsidRDefault="00A5365E" w:rsidP="00A5365E">
      <w:pPr>
        <w:pStyle w:val="NormalWeb"/>
        <w:numPr>
          <w:ilvl w:val="0"/>
          <w:numId w:val="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agosto de 2024, de la Presidencia del Comisionado para el Mercado de Tabacos, por la que se publican los precios de venta al público de determinadas labores de tabaco en Expendedurías de Tabaco y Timbre del área de Península y Baleares.</w:t>
      </w:r>
    </w:p>
    <w:p w14:paraId="7236981F" w14:textId="77777777" w:rsidR="00A5365E" w:rsidRDefault="00A5365E" w:rsidP="00A5365E">
      <w:pPr>
        <w:pStyle w:val="puntopdf"/>
        <w:numPr>
          <w:ilvl w:val="1"/>
          <w:numId w:val="81"/>
        </w:numPr>
        <w:shd w:val="clear" w:color="auto" w:fill="F8F8F8"/>
        <w:spacing w:before="0" w:after="0"/>
        <w:ind w:left="1680" w:right="240"/>
        <w:rPr>
          <w:rFonts w:ascii="Verdana" w:hAnsi="Verdana"/>
          <w:color w:val="000000"/>
          <w:sz w:val="22"/>
          <w:szCs w:val="22"/>
        </w:rPr>
      </w:pPr>
      <w:hyperlink r:id="rId42" w:tooltip="PDF firmado BOE-A-2024-16042" w:history="1">
        <w:r>
          <w:rPr>
            <w:rStyle w:val="Hipervnculo"/>
            <w:rFonts w:ascii="Verdana" w:hAnsi="Verdana"/>
            <w:sz w:val="22"/>
            <w:szCs w:val="22"/>
          </w:rPr>
          <w:t>PDF (BOE-A-2024-16042 - 2 págs. - 207 KB)</w:t>
        </w:r>
      </w:hyperlink>
    </w:p>
    <w:p w14:paraId="7096E15C" w14:textId="77777777" w:rsidR="00A5365E" w:rsidRDefault="00A5365E" w:rsidP="00A5365E">
      <w:pPr>
        <w:pStyle w:val="puntohtml"/>
        <w:numPr>
          <w:ilvl w:val="1"/>
          <w:numId w:val="81"/>
        </w:numPr>
        <w:shd w:val="clear" w:color="auto" w:fill="F8F8F8"/>
        <w:spacing w:before="0" w:after="0"/>
        <w:ind w:left="1680" w:right="240"/>
        <w:rPr>
          <w:rFonts w:ascii="Verdana" w:hAnsi="Verdana"/>
          <w:color w:val="000000"/>
          <w:sz w:val="22"/>
          <w:szCs w:val="22"/>
        </w:rPr>
      </w:pPr>
      <w:hyperlink r:id="rId43" w:tooltip="Versión HTML BOE-A-2024-16042" w:history="1">
        <w:r>
          <w:rPr>
            <w:rStyle w:val="Hipervnculo"/>
            <w:rFonts w:ascii="Verdana" w:hAnsi="Verdana"/>
            <w:sz w:val="22"/>
            <w:szCs w:val="22"/>
          </w:rPr>
          <w:t>Otros formatos</w:t>
        </w:r>
      </w:hyperlink>
    </w:p>
    <w:p w14:paraId="6F0D952D" w14:textId="77777777" w:rsidR="00A5365E" w:rsidRDefault="00A5365E" w:rsidP="00A5365E">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693096B" w14:textId="77777777" w:rsidR="00A5365E" w:rsidRDefault="00A5365E" w:rsidP="00A5365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1DD31FB" w14:textId="77777777" w:rsidR="00A5365E" w:rsidRDefault="00A5365E" w:rsidP="00A5365E">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1DD31113" w14:textId="77777777" w:rsidR="00A5365E" w:rsidRDefault="00A5365E" w:rsidP="00A5365E">
      <w:pPr>
        <w:pStyle w:val="NormalWeb"/>
        <w:numPr>
          <w:ilvl w:val="0"/>
          <w:numId w:val="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HAC/817/2024, de 23 de julio, por la que se dispone el cese de don Víctor Rodríguez Prieto como </w:t>
      </w:r>
      <w:proofErr w:type="gramStart"/>
      <w:r>
        <w:rPr>
          <w:rFonts w:ascii="Verdana" w:hAnsi="Verdana"/>
          <w:color w:val="000000"/>
          <w:sz w:val="21"/>
          <w:szCs w:val="21"/>
        </w:rPr>
        <w:t>Delegado</w:t>
      </w:r>
      <w:proofErr w:type="gramEnd"/>
      <w:r>
        <w:rPr>
          <w:rFonts w:ascii="Verdana" w:hAnsi="Verdana"/>
          <w:color w:val="000000"/>
          <w:sz w:val="21"/>
          <w:szCs w:val="21"/>
        </w:rPr>
        <w:t xml:space="preserve"> de Economía y Hacienda en Ceuta.</w:t>
      </w:r>
    </w:p>
    <w:p w14:paraId="4542C3CC" w14:textId="77777777" w:rsidR="00A5365E" w:rsidRDefault="00A5365E" w:rsidP="00A5365E">
      <w:pPr>
        <w:pStyle w:val="puntopdf"/>
        <w:numPr>
          <w:ilvl w:val="1"/>
          <w:numId w:val="82"/>
        </w:numPr>
        <w:shd w:val="clear" w:color="auto" w:fill="F8F8F8"/>
        <w:spacing w:before="0" w:after="0"/>
        <w:ind w:left="1680" w:right="240"/>
        <w:rPr>
          <w:rFonts w:ascii="Verdana" w:hAnsi="Verdana"/>
          <w:color w:val="000000"/>
          <w:sz w:val="22"/>
          <w:szCs w:val="22"/>
        </w:rPr>
      </w:pPr>
      <w:hyperlink r:id="rId44" w:tooltip="PDF firmado BOE-A-2024-16051" w:history="1">
        <w:r>
          <w:rPr>
            <w:rStyle w:val="Hipervnculo"/>
            <w:rFonts w:ascii="Verdana" w:hAnsi="Verdana"/>
            <w:sz w:val="22"/>
            <w:szCs w:val="22"/>
          </w:rPr>
          <w:t>PDF (BOE-A-2024-16051 - 1 pág. - 186 KB)</w:t>
        </w:r>
      </w:hyperlink>
    </w:p>
    <w:p w14:paraId="1221AE23" w14:textId="77777777" w:rsidR="00A5365E" w:rsidRDefault="00A5365E" w:rsidP="00A5365E">
      <w:pPr>
        <w:pStyle w:val="puntohtml"/>
        <w:numPr>
          <w:ilvl w:val="1"/>
          <w:numId w:val="82"/>
        </w:numPr>
        <w:shd w:val="clear" w:color="auto" w:fill="F8F8F8"/>
        <w:spacing w:before="0" w:after="0"/>
        <w:ind w:left="1680" w:right="240"/>
        <w:rPr>
          <w:rFonts w:ascii="Verdana" w:hAnsi="Verdana"/>
          <w:color w:val="000000"/>
          <w:sz w:val="22"/>
          <w:szCs w:val="22"/>
        </w:rPr>
      </w:pPr>
      <w:hyperlink r:id="rId45" w:tooltip="Versión HTML BOE-A-2024-16051" w:history="1">
        <w:r>
          <w:rPr>
            <w:rStyle w:val="Hipervnculo"/>
            <w:rFonts w:ascii="Verdana" w:hAnsi="Verdana"/>
            <w:sz w:val="22"/>
            <w:szCs w:val="22"/>
          </w:rPr>
          <w:t>Otros formatos</w:t>
        </w:r>
      </w:hyperlink>
    </w:p>
    <w:p w14:paraId="0A5FD15E" w14:textId="77777777" w:rsidR="00A5365E" w:rsidRDefault="00A5365E" w:rsidP="00B446C0">
      <w:pPr>
        <w:rPr>
          <w:rFonts w:ascii="Times New Roman" w:hAnsi="Times New Roman"/>
          <w:b/>
          <w:u w:val="single"/>
          <w:lang w:val="es-ES"/>
        </w:rPr>
      </w:pPr>
    </w:p>
    <w:p w14:paraId="313598A7" w14:textId="77777777" w:rsidR="002A6539" w:rsidRDefault="002A6539" w:rsidP="00B446C0">
      <w:pPr>
        <w:rPr>
          <w:rFonts w:ascii="Times New Roman" w:hAnsi="Times New Roman"/>
          <w:b/>
          <w:u w:val="single"/>
          <w:lang w:val="es-ES"/>
        </w:rPr>
      </w:pPr>
    </w:p>
    <w:sectPr w:rsidR="002A6539" w:rsidSect="00CF5ECB">
      <w:headerReference w:type="default" r:id="rId46"/>
      <w:footerReference w:type="default" r:id="rId4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DEE4D" w14:textId="77777777" w:rsidR="00490A79" w:rsidRDefault="00490A79">
      <w:r>
        <w:separator/>
      </w:r>
    </w:p>
  </w:endnote>
  <w:endnote w:type="continuationSeparator" w:id="0">
    <w:p w14:paraId="3EFBACFD" w14:textId="77777777" w:rsidR="00490A79" w:rsidRDefault="0049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5554" w14:textId="77777777" w:rsidR="00490A79" w:rsidRDefault="00490A79">
      <w:r>
        <w:separator/>
      </w:r>
    </w:p>
  </w:footnote>
  <w:footnote w:type="continuationSeparator" w:id="0">
    <w:p w14:paraId="0D43C6AA" w14:textId="77777777" w:rsidR="00490A79" w:rsidRDefault="0049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14"/>
  </w:num>
  <w:num w:numId="2" w16cid:durableId="1163622253">
    <w:abstractNumId w:val="9"/>
  </w:num>
  <w:num w:numId="3" w16cid:durableId="476459522">
    <w:abstractNumId w:val="55"/>
  </w:num>
  <w:num w:numId="4" w16cid:durableId="1571229129">
    <w:abstractNumId w:val="67"/>
  </w:num>
  <w:num w:numId="5" w16cid:durableId="968784335">
    <w:abstractNumId w:val="49"/>
  </w:num>
  <w:num w:numId="6" w16cid:durableId="359623380">
    <w:abstractNumId w:val="28"/>
  </w:num>
  <w:num w:numId="7" w16cid:durableId="1881627070">
    <w:abstractNumId w:val="8"/>
  </w:num>
  <w:num w:numId="8" w16cid:durableId="19860292">
    <w:abstractNumId w:val="39"/>
  </w:num>
  <w:num w:numId="9" w16cid:durableId="806240835">
    <w:abstractNumId w:val="71"/>
  </w:num>
  <w:num w:numId="10" w16cid:durableId="1658267624">
    <w:abstractNumId w:val="18"/>
  </w:num>
  <w:num w:numId="11" w16cid:durableId="306326966">
    <w:abstractNumId w:val="76"/>
  </w:num>
  <w:num w:numId="12" w16cid:durableId="1131048911">
    <w:abstractNumId w:val="78"/>
  </w:num>
  <w:num w:numId="13" w16cid:durableId="1825586836">
    <w:abstractNumId w:val="54"/>
  </w:num>
  <w:num w:numId="14" w16cid:durableId="1534656883">
    <w:abstractNumId w:val="30"/>
  </w:num>
  <w:num w:numId="15" w16cid:durableId="132915011">
    <w:abstractNumId w:val="41"/>
  </w:num>
  <w:num w:numId="16" w16cid:durableId="135682864">
    <w:abstractNumId w:val="36"/>
  </w:num>
  <w:num w:numId="17" w16cid:durableId="1611475924">
    <w:abstractNumId w:val="23"/>
  </w:num>
  <w:num w:numId="18" w16cid:durableId="1515455942">
    <w:abstractNumId w:val="1"/>
  </w:num>
  <w:num w:numId="19" w16cid:durableId="758599237">
    <w:abstractNumId w:val="58"/>
  </w:num>
  <w:num w:numId="20" w16cid:durableId="1414207758">
    <w:abstractNumId w:val="66"/>
  </w:num>
  <w:num w:numId="21" w16cid:durableId="205530503">
    <w:abstractNumId w:val="35"/>
  </w:num>
  <w:num w:numId="22" w16cid:durableId="345861258">
    <w:abstractNumId w:val="19"/>
  </w:num>
  <w:num w:numId="23" w16cid:durableId="1860007232">
    <w:abstractNumId w:val="81"/>
  </w:num>
  <w:num w:numId="24" w16cid:durableId="1800217803">
    <w:abstractNumId w:val="61"/>
  </w:num>
  <w:num w:numId="25" w16cid:durableId="1236284604">
    <w:abstractNumId w:val="77"/>
  </w:num>
  <w:num w:numId="26" w16cid:durableId="1444959281">
    <w:abstractNumId w:val="32"/>
  </w:num>
  <w:num w:numId="27" w16cid:durableId="949245053">
    <w:abstractNumId w:val="48"/>
  </w:num>
  <w:num w:numId="28" w16cid:durableId="1103691832">
    <w:abstractNumId w:val="22"/>
  </w:num>
  <w:num w:numId="29" w16cid:durableId="938830904">
    <w:abstractNumId w:val="24"/>
  </w:num>
  <w:num w:numId="30" w16cid:durableId="1578711605">
    <w:abstractNumId w:val="51"/>
  </w:num>
  <w:num w:numId="31" w16cid:durableId="684983197">
    <w:abstractNumId w:val="57"/>
  </w:num>
  <w:num w:numId="32" w16cid:durableId="1902330817">
    <w:abstractNumId w:val="53"/>
  </w:num>
  <w:num w:numId="33" w16cid:durableId="1485513804">
    <w:abstractNumId w:val="2"/>
  </w:num>
  <w:num w:numId="34" w16cid:durableId="1698693802">
    <w:abstractNumId w:val="20"/>
  </w:num>
  <w:num w:numId="35" w16cid:durableId="1871256498">
    <w:abstractNumId w:val="15"/>
  </w:num>
  <w:num w:numId="36" w16cid:durableId="1616015797">
    <w:abstractNumId w:val="56"/>
  </w:num>
  <w:num w:numId="37" w16cid:durableId="285085788">
    <w:abstractNumId w:val="26"/>
  </w:num>
  <w:num w:numId="38" w16cid:durableId="1918127020">
    <w:abstractNumId w:val="7"/>
  </w:num>
  <w:num w:numId="39" w16cid:durableId="1575697473">
    <w:abstractNumId w:val="10"/>
  </w:num>
  <w:num w:numId="40" w16cid:durableId="2025865046">
    <w:abstractNumId w:val="0"/>
  </w:num>
  <w:num w:numId="41" w16cid:durableId="1814787077">
    <w:abstractNumId w:val="64"/>
  </w:num>
  <w:num w:numId="42" w16cid:durableId="243955886">
    <w:abstractNumId w:val="3"/>
  </w:num>
  <w:num w:numId="43" w16cid:durableId="782188463">
    <w:abstractNumId w:val="6"/>
  </w:num>
  <w:num w:numId="44" w16cid:durableId="655374462">
    <w:abstractNumId w:val="80"/>
  </w:num>
  <w:num w:numId="45" w16cid:durableId="1327591361">
    <w:abstractNumId w:val="68"/>
  </w:num>
  <w:num w:numId="46" w16cid:durableId="1257641569">
    <w:abstractNumId w:val="75"/>
  </w:num>
  <w:num w:numId="47" w16cid:durableId="1535579514">
    <w:abstractNumId w:val="63"/>
  </w:num>
  <w:num w:numId="48" w16cid:durableId="1599168165">
    <w:abstractNumId w:val="44"/>
  </w:num>
  <w:num w:numId="49" w16cid:durableId="87040262">
    <w:abstractNumId w:val="74"/>
  </w:num>
  <w:num w:numId="50" w16cid:durableId="1440878236">
    <w:abstractNumId w:val="11"/>
  </w:num>
  <w:num w:numId="51" w16cid:durableId="1393968626">
    <w:abstractNumId w:val="73"/>
  </w:num>
  <w:num w:numId="52" w16cid:durableId="1882982043">
    <w:abstractNumId w:val="38"/>
  </w:num>
  <w:num w:numId="53" w16cid:durableId="1215854586">
    <w:abstractNumId w:val="72"/>
  </w:num>
  <w:num w:numId="54" w16cid:durableId="952250191">
    <w:abstractNumId w:val="50"/>
  </w:num>
  <w:num w:numId="55" w16cid:durableId="1213272933">
    <w:abstractNumId w:val="69"/>
  </w:num>
  <w:num w:numId="56" w16cid:durableId="373501917">
    <w:abstractNumId w:val="12"/>
  </w:num>
  <w:num w:numId="57" w16cid:durableId="52195421">
    <w:abstractNumId w:val="42"/>
  </w:num>
  <w:num w:numId="58" w16cid:durableId="1836532177">
    <w:abstractNumId w:val="59"/>
  </w:num>
  <w:num w:numId="59" w16cid:durableId="1373192501">
    <w:abstractNumId w:val="52"/>
  </w:num>
  <w:num w:numId="60" w16cid:durableId="1248615088">
    <w:abstractNumId w:val="25"/>
  </w:num>
  <w:num w:numId="61" w16cid:durableId="303000224">
    <w:abstractNumId w:val="79"/>
  </w:num>
  <w:num w:numId="62" w16cid:durableId="1973635656">
    <w:abstractNumId w:val="16"/>
  </w:num>
  <w:num w:numId="63" w16cid:durableId="1667173849">
    <w:abstractNumId w:val="60"/>
  </w:num>
  <w:num w:numId="64" w16cid:durableId="1652174266">
    <w:abstractNumId w:val="37"/>
  </w:num>
  <w:num w:numId="65" w16cid:durableId="367527805">
    <w:abstractNumId w:val="46"/>
  </w:num>
  <w:num w:numId="66" w16cid:durableId="43676183">
    <w:abstractNumId w:val="47"/>
  </w:num>
  <w:num w:numId="67" w16cid:durableId="303704645">
    <w:abstractNumId w:val="34"/>
  </w:num>
  <w:num w:numId="68" w16cid:durableId="894701441">
    <w:abstractNumId w:val="45"/>
  </w:num>
  <w:num w:numId="69" w16cid:durableId="1996445620">
    <w:abstractNumId w:val="65"/>
  </w:num>
  <w:num w:numId="70" w16cid:durableId="416900027">
    <w:abstractNumId w:val="40"/>
  </w:num>
  <w:num w:numId="71" w16cid:durableId="1370178110">
    <w:abstractNumId w:val="62"/>
  </w:num>
  <w:num w:numId="72" w16cid:durableId="462583350">
    <w:abstractNumId w:val="33"/>
  </w:num>
  <w:num w:numId="73" w16cid:durableId="241917485">
    <w:abstractNumId w:val="13"/>
  </w:num>
  <w:num w:numId="74" w16cid:durableId="74976885">
    <w:abstractNumId w:val="31"/>
  </w:num>
  <w:num w:numId="75" w16cid:durableId="1627345208">
    <w:abstractNumId w:val="5"/>
  </w:num>
  <w:num w:numId="76" w16cid:durableId="177475216">
    <w:abstractNumId w:val="4"/>
  </w:num>
  <w:num w:numId="77" w16cid:durableId="891038391">
    <w:abstractNumId w:val="43"/>
  </w:num>
  <w:num w:numId="78" w16cid:durableId="957221622">
    <w:abstractNumId w:val="70"/>
  </w:num>
  <w:num w:numId="79" w16cid:durableId="915554089">
    <w:abstractNumId w:val="29"/>
  </w:num>
  <w:num w:numId="80" w16cid:durableId="1170408968">
    <w:abstractNumId w:val="21"/>
  </w:num>
  <w:num w:numId="81" w16cid:durableId="9333823">
    <w:abstractNumId w:val="27"/>
  </w:num>
  <w:num w:numId="82" w16cid:durableId="71670778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5D78"/>
    <w:rsid w:val="00106A68"/>
    <w:rsid w:val="0011081E"/>
    <w:rsid w:val="001112FD"/>
    <w:rsid w:val="00114B89"/>
    <w:rsid w:val="00115997"/>
    <w:rsid w:val="00116AE9"/>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61D"/>
    <w:rsid w:val="00232D7D"/>
    <w:rsid w:val="0023489B"/>
    <w:rsid w:val="00234DDA"/>
    <w:rsid w:val="00235B9E"/>
    <w:rsid w:val="002374B8"/>
    <w:rsid w:val="00237675"/>
    <w:rsid w:val="0023769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80F"/>
    <w:rsid w:val="003915ED"/>
    <w:rsid w:val="00392A6B"/>
    <w:rsid w:val="0039315B"/>
    <w:rsid w:val="00395EF9"/>
    <w:rsid w:val="003960A9"/>
    <w:rsid w:val="00396BC1"/>
    <w:rsid w:val="003978DA"/>
    <w:rsid w:val="003A0A21"/>
    <w:rsid w:val="003A1449"/>
    <w:rsid w:val="003A3D22"/>
    <w:rsid w:val="003A409B"/>
    <w:rsid w:val="003A5DC0"/>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B7290"/>
    <w:rsid w:val="004C0552"/>
    <w:rsid w:val="004C1B6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39E"/>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0C0D"/>
    <w:rsid w:val="005C1072"/>
    <w:rsid w:val="005C2204"/>
    <w:rsid w:val="005C28BB"/>
    <w:rsid w:val="005C3461"/>
    <w:rsid w:val="005C509E"/>
    <w:rsid w:val="005C50B5"/>
    <w:rsid w:val="005C54B7"/>
    <w:rsid w:val="005C5A71"/>
    <w:rsid w:val="005C5AB7"/>
    <w:rsid w:val="005C5BF9"/>
    <w:rsid w:val="005C6553"/>
    <w:rsid w:val="005C6BF4"/>
    <w:rsid w:val="005C7488"/>
    <w:rsid w:val="005C7C41"/>
    <w:rsid w:val="005D027A"/>
    <w:rsid w:val="005D03DA"/>
    <w:rsid w:val="005D0526"/>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474"/>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0976"/>
    <w:rsid w:val="00A5365E"/>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1857"/>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3AA0"/>
    <w:rsid w:val="00CB433B"/>
    <w:rsid w:val="00CB47BC"/>
    <w:rsid w:val="00CB7D67"/>
    <w:rsid w:val="00CC0BE0"/>
    <w:rsid w:val="00CC0D90"/>
    <w:rsid w:val="00CC0E71"/>
    <w:rsid w:val="00CC20E7"/>
    <w:rsid w:val="00CC2386"/>
    <w:rsid w:val="00CC2999"/>
    <w:rsid w:val="00CC29E1"/>
    <w:rsid w:val="00CC3126"/>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2AB"/>
    <w:rsid w:val="00D81B98"/>
    <w:rsid w:val="00D82BC7"/>
    <w:rsid w:val="00D836D2"/>
    <w:rsid w:val="00D849C3"/>
    <w:rsid w:val="00D85A52"/>
    <w:rsid w:val="00D85AB5"/>
    <w:rsid w:val="00D85E03"/>
    <w:rsid w:val="00D861B1"/>
    <w:rsid w:val="00D8682B"/>
    <w:rsid w:val="00D879CB"/>
    <w:rsid w:val="00D916B4"/>
    <w:rsid w:val="00D92FC0"/>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432"/>
    <w:rsid w:val="00DB44E4"/>
    <w:rsid w:val="00DB5913"/>
    <w:rsid w:val="00DC0762"/>
    <w:rsid w:val="00DC2617"/>
    <w:rsid w:val="00DC262F"/>
    <w:rsid w:val="00DC53B7"/>
    <w:rsid w:val="00DC657A"/>
    <w:rsid w:val="00DC68D6"/>
    <w:rsid w:val="00DC7C55"/>
    <w:rsid w:val="00DC7DD2"/>
    <w:rsid w:val="00DD2201"/>
    <w:rsid w:val="00DD3306"/>
    <w:rsid w:val="00DD6A8D"/>
    <w:rsid w:val="00DD70E0"/>
    <w:rsid w:val="00DD7673"/>
    <w:rsid w:val="00DD7F20"/>
    <w:rsid w:val="00DE075E"/>
    <w:rsid w:val="00DE1D53"/>
    <w:rsid w:val="00DE2B64"/>
    <w:rsid w:val="00DE309B"/>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3624"/>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5582" TargetMode="External"/><Relationship Id="rId18" Type="http://schemas.openxmlformats.org/officeDocument/2006/relationships/hyperlink" Target="https://www.boe.es/boe/dias/2024/07/31/pdfs/BOE-A-2024-15836.pdf" TargetMode="External"/><Relationship Id="rId26" Type="http://schemas.openxmlformats.org/officeDocument/2006/relationships/hyperlink" Target="https://www.boe.es/boe/dias/2024/08/01/pdfs/BOE-A-2024-15867.pdf" TargetMode="External"/><Relationship Id="rId39" Type="http://schemas.openxmlformats.org/officeDocument/2006/relationships/hyperlink" Target="https://www.boe.es/diario_boe/txt.php?id=BOE-A-2024-16013" TargetMode="External"/><Relationship Id="rId21" Type="http://schemas.openxmlformats.org/officeDocument/2006/relationships/hyperlink" Target="https://www.boe.es/diario_boe/txt.php?id=BOE-A-2024-15864" TargetMode="External"/><Relationship Id="rId34" Type="http://schemas.openxmlformats.org/officeDocument/2006/relationships/hyperlink" Target="https://www.boe.es/boe/dias/2024/08/02/pdfs/BOE-A-2024-16009.pdf" TargetMode="External"/><Relationship Id="rId42" Type="http://schemas.openxmlformats.org/officeDocument/2006/relationships/hyperlink" Target="https://www.boe.es/boe/dias/2024/08/03/pdfs/BOE-A-2024-16042.pdf"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4/07/31/pdfs/BOE-A-2024-15771.pdf" TargetMode="External"/><Relationship Id="rId29" Type="http://schemas.openxmlformats.org/officeDocument/2006/relationships/hyperlink" Target="https://www.boe.es/diario_boe/txt.php?id=BOE-A-2024-15936" TargetMode="External"/><Relationship Id="rId11" Type="http://schemas.openxmlformats.org/officeDocument/2006/relationships/hyperlink" Target="https://www.boe.es/diario_boe/txt.php?id=BOE-A-2024-15581" TargetMode="External"/><Relationship Id="rId24" Type="http://schemas.openxmlformats.org/officeDocument/2006/relationships/hyperlink" Target="https://www.boe.es/boe/dias/2024/08/01/pdfs/BOE-A-2024-15866.pdf" TargetMode="External"/><Relationship Id="rId32" Type="http://schemas.openxmlformats.org/officeDocument/2006/relationships/hyperlink" Target="https://www.boe.es/boe/dias/2024/08/02/pdfs/BOE-A-2024-16008.pdf" TargetMode="External"/><Relationship Id="rId37" Type="http://schemas.openxmlformats.org/officeDocument/2006/relationships/hyperlink" Target="https://www.boe.es/diario_boe/txt.php?id=BOE-A-2024-16012" TargetMode="External"/><Relationship Id="rId40" Type="http://schemas.openxmlformats.org/officeDocument/2006/relationships/hyperlink" Target="https://www.boe.es/boe/dias/2024/08/02/pdfs/BOE-B-2024-28121.pdf" TargetMode="External"/><Relationship Id="rId45" Type="http://schemas.openxmlformats.org/officeDocument/2006/relationships/hyperlink" Target="https://www.boe.es/diario_boe/txt.php?id=BOE-A-2024-16051" TargetMode="External"/><Relationship Id="rId5" Type="http://schemas.openxmlformats.org/officeDocument/2006/relationships/styles" Target="styles.xml"/><Relationship Id="rId15" Type="http://schemas.openxmlformats.org/officeDocument/2006/relationships/hyperlink" Target="https://www.boe.es/diario_boe/txt.php?id=BOE-A-2024-15660" TargetMode="External"/><Relationship Id="rId23" Type="http://schemas.openxmlformats.org/officeDocument/2006/relationships/hyperlink" Target="https://www.boe.es/diario_boe/txt.php?id=BOE-A-2024-15865" TargetMode="External"/><Relationship Id="rId28" Type="http://schemas.openxmlformats.org/officeDocument/2006/relationships/hyperlink" Target="https://www.boe.es/boe/dias/2024/08/02/pdfs/BOE-A-2024-15936.pdf" TargetMode="External"/><Relationship Id="rId36" Type="http://schemas.openxmlformats.org/officeDocument/2006/relationships/hyperlink" Target="https://www.boe.es/boe/dias/2024/08/02/pdfs/BOE-A-2024-16012.pdf" TargetMode="External"/><Relationship Id="rId49" Type="http://schemas.openxmlformats.org/officeDocument/2006/relationships/theme" Target="theme/theme1.xml"/><Relationship Id="rId10" Type="http://schemas.openxmlformats.org/officeDocument/2006/relationships/hyperlink" Target="https://www.boe.es/boe/dias/2024/07/29/pdfs/BOE-A-2024-15581.pdf" TargetMode="External"/><Relationship Id="rId19" Type="http://schemas.openxmlformats.org/officeDocument/2006/relationships/hyperlink" Target="https://www.boe.es/diario_boe/txt.php?id=BOE-A-2024-15836" TargetMode="External"/><Relationship Id="rId31" Type="http://schemas.openxmlformats.org/officeDocument/2006/relationships/hyperlink" Target="https://www.boe.es/diario_boe/txt.php?id=BOE-A-2024-15964" TargetMode="External"/><Relationship Id="rId44" Type="http://schemas.openxmlformats.org/officeDocument/2006/relationships/hyperlink" Target="https://www.boe.es/boe/dias/2024/08/03/pdfs/BOE-A-2024-1605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7/30/pdfs/BOE-A-2024-15660.pdf" TargetMode="External"/><Relationship Id="rId22" Type="http://schemas.openxmlformats.org/officeDocument/2006/relationships/hyperlink" Target="https://www.boe.es/boe/dias/2024/08/01/pdfs/BOE-A-2024-15865.pdf" TargetMode="External"/><Relationship Id="rId27" Type="http://schemas.openxmlformats.org/officeDocument/2006/relationships/hyperlink" Target="https://www.boe.es/diario_boe/txt.php?id=BOE-A-2024-15867" TargetMode="External"/><Relationship Id="rId30" Type="http://schemas.openxmlformats.org/officeDocument/2006/relationships/hyperlink" Target="https://www.boe.es/boe/dias/2024/08/02/pdfs/BOE-A-2024-15964.pdf" TargetMode="External"/><Relationship Id="rId35" Type="http://schemas.openxmlformats.org/officeDocument/2006/relationships/hyperlink" Target="https://www.boe.es/diario_boe/txt.php?id=BOE-A-2024-16009" TargetMode="External"/><Relationship Id="rId43" Type="http://schemas.openxmlformats.org/officeDocument/2006/relationships/hyperlink" Target="https://www.boe.es/diario_boe/txt.php?id=BOE-A-2024-16042"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4/07/29/pdfs/BOE-A-2024-15582.pdf" TargetMode="External"/><Relationship Id="rId17" Type="http://schemas.openxmlformats.org/officeDocument/2006/relationships/hyperlink" Target="https://www.boe.es/diario_boe/txt.php?id=BOE-A-2024-15771" TargetMode="External"/><Relationship Id="rId25" Type="http://schemas.openxmlformats.org/officeDocument/2006/relationships/hyperlink" Target="https://www.boe.es/diario_boe/txt.php?id=BOE-A-2024-15866" TargetMode="External"/><Relationship Id="rId33" Type="http://schemas.openxmlformats.org/officeDocument/2006/relationships/hyperlink" Target="https://www.boe.es/diario_boe/txt.php?id=BOE-A-2024-16008" TargetMode="External"/><Relationship Id="rId38" Type="http://schemas.openxmlformats.org/officeDocument/2006/relationships/hyperlink" Target="https://www.boe.es/boe/dias/2024/08/02/pdfs/BOE-A-2024-16013.pdf" TargetMode="External"/><Relationship Id="rId46" Type="http://schemas.openxmlformats.org/officeDocument/2006/relationships/header" Target="header1.xml"/><Relationship Id="rId20" Type="http://schemas.openxmlformats.org/officeDocument/2006/relationships/hyperlink" Target="https://www.boe.es/boe/dias/2024/08/01/pdfs/BOE-A-2024-15864.pdf" TargetMode="External"/><Relationship Id="rId41" Type="http://schemas.openxmlformats.org/officeDocument/2006/relationships/hyperlink" Target="https://www.boe.es/diario_boe/txt.php?id=BOE-B-2024-28121"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1631</Words>
  <Characters>8975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5</cp:revision>
  <dcterms:created xsi:type="dcterms:W3CDTF">2024-07-29T07:37:00Z</dcterms:created>
  <dcterms:modified xsi:type="dcterms:W3CDTF">2024-08-03T07:21:00Z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